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6130" w14:textId="46F52046" w:rsidR="00D16074" w:rsidRDefault="00D16074" w:rsidP="001577E2">
      <w:pPr>
        <w:spacing w:after="0"/>
        <w:jc w:val="center"/>
        <w:rPr>
          <w:rFonts w:ascii="Times New Roman" w:hAnsi="Times New Roman" w:cs="Times New Roman"/>
          <w:b/>
          <w:bCs/>
          <w:color w:val="000000"/>
          <w:sz w:val="24"/>
          <w:szCs w:val="24"/>
        </w:rPr>
      </w:pPr>
      <w:r w:rsidRPr="00D16074">
        <w:rPr>
          <w:rFonts w:ascii="Times New Roman" w:hAnsi="Times New Roman" w:cs="Times New Roman"/>
          <w:b/>
          <w:bCs/>
          <w:color w:val="000000"/>
          <w:sz w:val="24"/>
          <w:szCs w:val="24"/>
        </w:rPr>
        <w:t>GERŲJŲ PROJEKTŲ PAVYZDŽIŲ NOMINACIJŲ SĄRAŠAS</w:t>
      </w:r>
    </w:p>
    <w:p w14:paraId="44E3FDA3" w14:textId="77777777" w:rsidR="00D16074" w:rsidRPr="009374F2" w:rsidRDefault="00D16074" w:rsidP="001577E2">
      <w:pPr>
        <w:spacing w:after="0"/>
        <w:jc w:val="center"/>
        <w:rPr>
          <w:rFonts w:ascii="Times New Roman" w:hAnsi="Times New Roman" w:cs="Times New Roman"/>
          <w:b/>
          <w:bCs/>
          <w:color w:val="000000"/>
          <w:sz w:val="28"/>
          <w:szCs w:val="28"/>
        </w:rPr>
      </w:pPr>
    </w:p>
    <w:tbl>
      <w:tblPr>
        <w:tblStyle w:val="Lentelstinklelis"/>
        <w:tblW w:w="0" w:type="auto"/>
        <w:tblLook w:val="04A0" w:firstRow="1" w:lastRow="0" w:firstColumn="1" w:lastColumn="0" w:noHBand="0" w:noVBand="1"/>
      </w:tblPr>
      <w:tblGrid>
        <w:gridCol w:w="3681"/>
        <w:gridCol w:w="5947"/>
      </w:tblGrid>
      <w:tr w:rsidR="00D16074" w:rsidRPr="009374F2" w14:paraId="12EBEF30" w14:textId="77777777" w:rsidTr="009374F2">
        <w:tc>
          <w:tcPr>
            <w:tcW w:w="3681" w:type="dxa"/>
            <w:vAlign w:val="center"/>
          </w:tcPr>
          <w:p w14:paraId="11ECB53D" w14:textId="77777777" w:rsidR="00D16074" w:rsidRPr="009374F2" w:rsidRDefault="00D16074" w:rsidP="000C297E">
            <w:pPr>
              <w:jc w:val="center"/>
              <w:rPr>
                <w:rFonts w:ascii="Times New Roman" w:eastAsia="Calibri" w:hAnsi="Times New Roman" w:cs="Times New Roman"/>
                <w:b/>
                <w:color w:val="000000" w:themeColor="text1"/>
              </w:rPr>
            </w:pPr>
            <w:bookmarkStart w:id="0" w:name="_Hlk86827488"/>
            <w:r w:rsidRPr="009374F2">
              <w:rPr>
                <w:rFonts w:ascii="Times New Roman" w:eastAsia="Calibri" w:hAnsi="Times New Roman" w:cs="Times New Roman"/>
                <w:bCs/>
                <w:color w:val="000000" w:themeColor="text1"/>
                <w:sz w:val="28"/>
                <w:szCs w:val="28"/>
              </w:rPr>
              <w:br w:type="page"/>
            </w:r>
            <w:r w:rsidRPr="009374F2">
              <w:rPr>
                <w:rFonts w:ascii="Times New Roman" w:eastAsia="Calibri" w:hAnsi="Times New Roman" w:cs="Times New Roman"/>
                <w:b/>
                <w:color w:val="000000" w:themeColor="text1"/>
              </w:rPr>
              <w:t>NOMINACIJA</w:t>
            </w:r>
          </w:p>
        </w:tc>
        <w:tc>
          <w:tcPr>
            <w:tcW w:w="5947" w:type="dxa"/>
            <w:vAlign w:val="center"/>
          </w:tcPr>
          <w:p w14:paraId="40F1AFA4" w14:textId="77777777" w:rsidR="00D16074" w:rsidRPr="009374F2" w:rsidRDefault="00D16074" w:rsidP="000C297E">
            <w:pPr>
              <w:jc w:val="center"/>
              <w:rPr>
                <w:rFonts w:ascii="Times New Roman" w:eastAsia="Calibri" w:hAnsi="Times New Roman" w:cs="Times New Roman"/>
                <w:b/>
                <w:color w:val="000000" w:themeColor="text1"/>
              </w:rPr>
            </w:pPr>
            <w:r w:rsidRPr="009374F2">
              <w:rPr>
                <w:rFonts w:ascii="Times New Roman" w:eastAsia="Calibri" w:hAnsi="Times New Roman" w:cs="Times New Roman"/>
                <w:b/>
                <w:color w:val="000000" w:themeColor="text1"/>
              </w:rPr>
              <w:t>KRITERIJAI</w:t>
            </w:r>
          </w:p>
        </w:tc>
      </w:tr>
      <w:tr w:rsidR="00D16074" w:rsidRPr="009374F2" w14:paraId="1C28B6D4" w14:textId="77777777" w:rsidTr="009374F2">
        <w:tc>
          <w:tcPr>
            <w:tcW w:w="3681" w:type="dxa"/>
            <w:vAlign w:val="center"/>
          </w:tcPr>
          <w:p w14:paraId="0043B84B"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hAnsi="Times New Roman" w:cs="Times New Roman"/>
                <w:b/>
                <w:bCs/>
              </w:rPr>
              <w:t>„Pažangus ūkis“</w:t>
            </w:r>
            <w:r w:rsidRPr="009374F2">
              <w:rPr>
                <w:rFonts w:ascii="Times New Roman" w:hAnsi="Times New Roman" w:cs="Times New Roman"/>
              </w:rPr>
              <w:t xml:space="preserve"> – apdovanojimas už naujovių diegimą žemės ūkio srityje</w:t>
            </w:r>
          </w:p>
        </w:tc>
        <w:tc>
          <w:tcPr>
            <w:tcW w:w="5947" w:type="dxa"/>
            <w:vAlign w:val="center"/>
          </w:tcPr>
          <w:p w14:paraId="4101BD09"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 paslaugų/prekių kūrimas;</w:t>
            </w:r>
          </w:p>
          <w:p w14:paraId="7ABDC70D"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Gamybos technologinių procesų modernizavimas;</w:t>
            </w:r>
          </w:p>
          <w:p w14:paraId="5D8A4292"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Bendradarbiavimas kuriant naujus produktus, procesus ir technologijas.</w:t>
            </w:r>
          </w:p>
        </w:tc>
      </w:tr>
      <w:tr w:rsidR="00D16074" w:rsidRPr="009374F2" w14:paraId="403170E0" w14:textId="77777777" w:rsidTr="009374F2">
        <w:tc>
          <w:tcPr>
            <w:tcW w:w="3681" w:type="dxa"/>
            <w:vAlign w:val="center"/>
          </w:tcPr>
          <w:p w14:paraId="60FAAA0C"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hAnsi="Times New Roman" w:cs="Times New Roman"/>
                <w:b/>
                <w:bCs/>
              </w:rPr>
              <w:t>„Pažangus verslas“</w:t>
            </w:r>
            <w:r w:rsidRPr="009374F2">
              <w:rPr>
                <w:rFonts w:ascii="Times New Roman" w:hAnsi="Times New Roman" w:cs="Times New Roman"/>
              </w:rPr>
              <w:t xml:space="preserve"> – apdovanojimas už naujovių diegimą ne žemės ūkio verslo srityje</w:t>
            </w:r>
          </w:p>
        </w:tc>
        <w:tc>
          <w:tcPr>
            <w:tcW w:w="5947" w:type="dxa"/>
            <w:vAlign w:val="center"/>
          </w:tcPr>
          <w:p w14:paraId="0B5A6FB2"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 paslaugų/prekių kūrimas;</w:t>
            </w:r>
          </w:p>
          <w:p w14:paraId="277BB145"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Gamybos technologinių procesų modernizavimas;</w:t>
            </w:r>
          </w:p>
          <w:p w14:paraId="4F4C60FC"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Bendradarbiavimas kuriant naujus produktus, procesus ir technologijas.</w:t>
            </w:r>
          </w:p>
        </w:tc>
      </w:tr>
      <w:tr w:rsidR="00D16074" w:rsidRPr="009374F2" w14:paraId="44D61848" w14:textId="77777777" w:rsidTr="009374F2">
        <w:tc>
          <w:tcPr>
            <w:tcW w:w="3681" w:type="dxa"/>
            <w:vAlign w:val="center"/>
          </w:tcPr>
          <w:p w14:paraId="43C4063C"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hAnsi="Times New Roman" w:cs="Times New Roman"/>
                <w:b/>
                <w:bCs/>
              </w:rPr>
              <w:t>„Inovacijų lopšys“</w:t>
            </w:r>
            <w:r w:rsidRPr="009374F2">
              <w:rPr>
                <w:rFonts w:ascii="Times New Roman" w:hAnsi="Times New Roman" w:cs="Times New Roman"/>
              </w:rPr>
              <w:t xml:space="preserve"> – apdovanojimas už mokslo ir žinių skatinimą, inovacijų kūrimą ir sklaidą žemės ūkio, miškininkystės ir kaimo plėtros srityse</w:t>
            </w:r>
          </w:p>
        </w:tc>
        <w:tc>
          <w:tcPr>
            <w:tcW w:w="5947" w:type="dxa"/>
            <w:vAlign w:val="center"/>
          </w:tcPr>
          <w:p w14:paraId="523002DD"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•Mokslo ir žinių skatinimas;</w:t>
            </w:r>
          </w:p>
          <w:p w14:paraId="16EAB4AD"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•Inovacijų kūrimas ir technologinių procesų modernizavimas;</w:t>
            </w:r>
          </w:p>
          <w:p w14:paraId="452202E6"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•Bendradarbiavimo ir ryšio su mokslinius tyrimus atliekančiomis bei inovacijas kuriančiomis institucijomis stiprinimas.</w:t>
            </w:r>
          </w:p>
        </w:tc>
      </w:tr>
      <w:tr w:rsidR="00D16074" w:rsidRPr="009374F2" w14:paraId="67664FD3" w14:textId="77777777" w:rsidTr="009374F2">
        <w:tc>
          <w:tcPr>
            <w:tcW w:w="3681" w:type="dxa"/>
            <w:vAlign w:val="center"/>
          </w:tcPr>
          <w:p w14:paraId="646E5D1E"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hAnsi="Times New Roman" w:cs="Times New Roman"/>
                <w:b/>
                <w:bCs/>
              </w:rPr>
              <w:t>„Drauge su gamta“</w:t>
            </w:r>
            <w:r w:rsidRPr="009374F2">
              <w:rPr>
                <w:rFonts w:ascii="Times New Roman" w:hAnsi="Times New Roman" w:cs="Times New Roman"/>
              </w:rPr>
              <w:t xml:space="preserve"> –  apdovanojimas už aplinkai draugiškų metodų taikymą žemės ūkio, miškininkystės ir kaimo plėtros srityse</w:t>
            </w:r>
          </w:p>
        </w:tc>
        <w:tc>
          <w:tcPr>
            <w:tcW w:w="5947" w:type="dxa"/>
            <w:vAlign w:val="center"/>
          </w:tcPr>
          <w:p w14:paraId="78F7355E"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Alternatyvių atsinaujinančių energijos šaltinių naudojimas;</w:t>
            </w:r>
          </w:p>
          <w:p w14:paraId="3EC73F73"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Žalingo poveikio žmogui ir aplinkai mažinimas bei klimato kaitos švelninimas ir prisitaikymas prie jo;</w:t>
            </w:r>
          </w:p>
          <w:p w14:paraId="7CD9F29E"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Biologinės įvairovės, dirvožemio ir vandens išsaugojimo;</w:t>
            </w:r>
          </w:p>
          <w:p w14:paraId="503DA16A"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Ekologinė gamyba ir ūkininkavimas.</w:t>
            </w:r>
          </w:p>
        </w:tc>
      </w:tr>
      <w:tr w:rsidR="00D16074" w:rsidRPr="009374F2" w14:paraId="1470D056" w14:textId="77777777" w:rsidTr="009374F2">
        <w:tc>
          <w:tcPr>
            <w:tcW w:w="3681" w:type="dxa"/>
            <w:vAlign w:val="center"/>
          </w:tcPr>
          <w:p w14:paraId="5B113634" w14:textId="77777777" w:rsidR="00D16074" w:rsidRPr="009374F2" w:rsidRDefault="00D16074" w:rsidP="009374F2">
            <w:pPr>
              <w:rPr>
                <w:rFonts w:ascii="Times New Roman" w:hAnsi="Times New Roman" w:cs="Times New Roman"/>
                <w:b/>
                <w:bCs/>
              </w:rPr>
            </w:pPr>
            <w:r w:rsidRPr="009374F2">
              <w:rPr>
                <w:rFonts w:ascii="Times New Roman" w:hAnsi="Times New Roman" w:cs="Times New Roman"/>
                <w:b/>
                <w:bCs/>
              </w:rPr>
              <w:t>„Gerovės kūrėjai“</w:t>
            </w:r>
            <w:r w:rsidRPr="009374F2">
              <w:rPr>
                <w:rFonts w:ascii="Times New Roman" w:hAnsi="Times New Roman" w:cs="Times New Roman"/>
              </w:rPr>
              <w:t xml:space="preserve"> – apdovanojimas už pažeidžiamų grupių įtrauktį skatinančių paslaugų kūrimą ir plėtrą</w:t>
            </w:r>
          </w:p>
        </w:tc>
        <w:tc>
          <w:tcPr>
            <w:tcW w:w="5947" w:type="dxa"/>
            <w:vAlign w:val="center"/>
          </w:tcPr>
          <w:p w14:paraId="3E595FF4"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užimtumo skatinimas;</w:t>
            </w:r>
          </w:p>
          <w:p w14:paraId="05C2DF2C"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įtraukimas į visuomenės gyvenimą (švietimas, sportas, kultūrinė veikla) bei socialinės atskirties mažinimas;</w:t>
            </w:r>
          </w:p>
          <w:p w14:paraId="1FF8520F" w14:textId="77777777" w:rsidR="00D16074" w:rsidRPr="009374F2" w:rsidRDefault="00D16074" w:rsidP="009374F2">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Socialinių paslaugų teikimas.</w:t>
            </w:r>
          </w:p>
        </w:tc>
      </w:tr>
    </w:tbl>
    <w:bookmarkEnd w:id="0"/>
    <w:p w14:paraId="2D3BCBC2" w14:textId="77777777" w:rsidR="00D16074" w:rsidRPr="00D16074" w:rsidRDefault="00D16074" w:rsidP="00D16074">
      <w:p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*Socialinė paslauga – tai paslaugos, kuriomis suteikiama pagalba asmeniui (šeimai) dėl amžiaus, neįgalumo, socialinių problemų iš dalies ar visiškai neturinčiam, neįgijusiam arba praradusiam gebėjimus ar galimybes savarankiškai rūpintis asmeniniu (šeimos) gyvenimu ir dalyvauti visuomenės gyvenime.</w:t>
      </w:r>
    </w:p>
    <w:p w14:paraId="1A169A2D" w14:textId="77777777" w:rsidR="00D16074" w:rsidRPr="00D16074" w:rsidRDefault="00D16074" w:rsidP="00D16074">
      <w:p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**Pažeidžiamos grupės:</w:t>
      </w:r>
    </w:p>
    <w:p w14:paraId="70256671" w14:textId="77777777" w:rsidR="00D16074" w:rsidRPr="00D16074" w:rsidRDefault="00D16074" w:rsidP="00D16074">
      <w:pPr>
        <w:pStyle w:val="Sraopastraipa"/>
        <w:numPr>
          <w:ilvl w:val="0"/>
          <w:numId w:val="7"/>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Pajamų ir kitus materialinius nepriteklius patiriantys gyventojai arba žemiau skurdo ribos gyvenantys asmenys;</w:t>
      </w:r>
    </w:p>
    <w:p w14:paraId="65D802CC" w14:textId="77777777" w:rsidR="00D16074" w:rsidRPr="00D16074" w:rsidRDefault="00D16074" w:rsidP="00D16074">
      <w:pPr>
        <w:pStyle w:val="Sraopastraipa"/>
        <w:numPr>
          <w:ilvl w:val="0"/>
          <w:numId w:val="7"/>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Ilgalaikiai bedarbiai ir gyvenantys žemo intensyvumo namų ūkiuose;</w:t>
      </w:r>
    </w:p>
    <w:p w14:paraId="2AF02ECB" w14:textId="77777777" w:rsidR="00D16074" w:rsidRPr="00D16074" w:rsidRDefault="00D16074" w:rsidP="00D16074">
      <w:pPr>
        <w:pStyle w:val="Sraopastraipa"/>
        <w:numPr>
          <w:ilvl w:val="0"/>
          <w:numId w:val="7"/>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Benamiai arba turintys būstą, bet negalintys jo išlaikyti;</w:t>
      </w:r>
    </w:p>
    <w:p w14:paraId="5B3FDDB0" w14:textId="77777777" w:rsidR="00D16074" w:rsidRPr="00D16074" w:rsidRDefault="00D16074" w:rsidP="00D16074">
      <w:pPr>
        <w:pStyle w:val="Sraopastraipa"/>
        <w:numPr>
          <w:ilvl w:val="0"/>
          <w:numId w:val="7"/>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Socialinę riziką patiriančios šeimos, auginančios vaikus;</w:t>
      </w:r>
    </w:p>
    <w:p w14:paraId="3C288EC4" w14:textId="77777777" w:rsidR="00D16074" w:rsidRPr="00D16074" w:rsidRDefault="00D16074" w:rsidP="00D16074">
      <w:pPr>
        <w:pStyle w:val="Sraopastraipa"/>
        <w:numPr>
          <w:ilvl w:val="0"/>
          <w:numId w:val="7"/>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Žmonės su negalia;</w:t>
      </w:r>
    </w:p>
    <w:p w14:paraId="7AF9C945" w14:textId="77777777" w:rsidR="00D16074" w:rsidRPr="00D16074" w:rsidRDefault="00D16074" w:rsidP="00D16074">
      <w:pPr>
        <w:pStyle w:val="Sraopastraipa"/>
        <w:numPr>
          <w:ilvl w:val="0"/>
          <w:numId w:val="7"/>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Vieniši senyvo amžiaus žmonės;</w:t>
      </w:r>
      <w:r w:rsidRPr="00D16074">
        <w:rPr>
          <w:sz w:val="24"/>
          <w:szCs w:val="24"/>
        </w:rPr>
        <w:t xml:space="preserve"> </w:t>
      </w:r>
    </w:p>
    <w:p w14:paraId="5B24CAC2" w14:textId="4801D037" w:rsidR="00D16074" w:rsidRPr="009374F2" w:rsidRDefault="00D16074" w:rsidP="00D16074">
      <w:pPr>
        <w:pStyle w:val="Sraopastraipa"/>
        <w:numPr>
          <w:ilvl w:val="0"/>
          <w:numId w:val="7"/>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Kitos tikslinės grupės.</w:t>
      </w:r>
    </w:p>
    <w:p w14:paraId="38AA0F14" w14:textId="57E086DB" w:rsidR="00B511A1" w:rsidRPr="00CF022A" w:rsidRDefault="00B511A1" w:rsidP="001577E2">
      <w:pPr>
        <w:spacing w:after="0"/>
        <w:jc w:val="center"/>
        <w:rPr>
          <w:rFonts w:ascii="Times New Roman" w:hAnsi="Times New Roman" w:cs="Times New Roman"/>
          <w:b/>
          <w:bCs/>
          <w:sz w:val="24"/>
          <w:szCs w:val="24"/>
        </w:rPr>
      </w:pPr>
      <w:r w:rsidRPr="00CF022A">
        <w:rPr>
          <w:rFonts w:ascii="Times New Roman" w:hAnsi="Times New Roman" w:cs="Times New Roman"/>
          <w:b/>
          <w:bCs/>
          <w:sz w:val="24"/>
          <w:szCs w:val="24"/>
        </w:rPr>
        <w:t xml:space="preserve">GEROJO PROJEKTO PAVYZDYS </w:t>
      </w:r>
    </w:p>
    <w:p w14:paraId="6F1142F6" w14:textId="77777777" w:rsidR="00B511A1" w:rsidRPr="00AF6615" w:rsidRDefault="00B511A1" w:rsidP="009374F2">
      <w:pPr>
        <w:spacing w:after="0" w:line="240" w:lineRule="auto"/>
        <w:rPr>
          <w:rFonts w:ascii="Times New Roman" w:eastAsia="Calibri" w:hAnsi="Times New Roman" w:cs="Times New Roman"/>
          <w:b/>
          <w:noProof/>
          <w:color w:val="008282"/>
          <w:sz w:val="20"/>
          <w:szCs w:val="16"/>
        </w:rPr>
      </w:pPr>
    </w:p>
    <w:p w14:paraId="5AAA67C9" w14:textId="1CD50991" w:rsidR="00C14C84" w:rsidRPr="00CF022A" w:rsidRDefault="00C14C84"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B</w:t>
      </w:r>
      <w:r w:rsidR="00B511A1" w:rsidRPr="00CF022A">
        <w:rPr>
          <w:rFonts w:ascii="Times New Roman" w:eastAsia="Calibri" w:hAnsi="Times New Roman" w:cs="Times New Roman"/>
          <w:b/>
          <w:noProof/>
          <w:color w:val="000000" w:themeColor="text1"/>
        </w:rPr>
        <w:t>endroji informacija</w:t>
      </w:r>
      <w:r w:rsidRPr="00CF022A">
        <w:rPr>
          <w:rFonts w:ascii="Times New Roman" w:eastAsia="Calibri" w:hAnsi="Times New Roman" w:cs="Times New Roman"/>
          <w:b/>
          <w:noProof/>
          <w:color w:val="000000" w:themeColor="text1"/>
        </w:rPr>
        <w:t xml:space="preserve"> apie projektą ir p</w:t>
      </w:r>
      <w:r w:rsidR="00F83E1D" w:rsidRPr="00CF022A">
        <w:rPr>
          <w:rFonts w:ascii="Times New Roman" w:eastAsia="Calibri" w:hAnsi="Times New Roman" w:cs="Times New Roman"/>
          <w:b/>
          <w:noProof/>
          <w:color w:val="000000" w:themeColor="text1"/>
        </w:rPr>
        <w:t>rojekto vykdytoją</w:t>
      </w:r>
    </w:p>
    <w:tbl>
      <w:tblPr>
        <w:tblStyle w:val="Lentelstinklelis"/>
        <w:tblW w:w="5000" w:type="pct"/>
        <w:tblLook w:val="04A0" w:firstRow="1" w:lastRow="0" w:firstColumn="1" w:lastColumn="0" w:noHBand="0" w:noVBand="1"/>
      </w:tblPr>
      <w:tblGrid>
        <w:gridCol w:w="4956"/>
        <w:gridCol w:w="4672"/>
      </w:tblGrid>
      <w:tr w:rsidR="00C14C84" w:rsidRPr="00CF022A" w14:paraId="5E30E9E4" w14:textId="77777777" w:rsidTr="001577E2">
        <w:tc>
          <w:tcPr>
            <w:tcW w:w="2574" w:type="pct"/>
          </w:tcPr>
          <w:p w14:paraId="565C6B33" w14:textId="76EAEE91" w:rsidR="00C14C84" w:rsidRPr="00CF022A" w:rsidRDefault="00C14C84"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P</w:t>
            </w:r>
            <w:r w:rsidR="00F83E1D" w:rsidRPr="00CF022A">
              <w:rPr>
                <w:rFonts w:ascii="Times New Roman" w:eastAsia="Calibri" w:hAnsi="Times New Roman" w:cs="Times New Roman"/>
                <w:b/>
                <w:noProof/>
                <w:color w:val="000000" w:themeColor="text1"/>
              </w:rPr>
              <w:t>rojekto vykdytojo</w:t>
            </w:r>
            <w:r w:rsidRPr="00CF022A">
              <w:rPr>
                <w:rFonts w:ascii="Times New Roman" w:eastAsia="Calibri" w:hAnsi="Times New Roman" w:cs="Times New Roman"/>
                <w:b/>
                <w:noProof/>
                <w:color w:val="000000" w:themeColor="text1"/>
              </w:rPr>
              <w:t xml:space="preserve"> pavadinimas </w:t>
            </w:r>
          </w:p>
        </w:tc>
        <w:tc>
          <w:tcPr>
            <w:tcW w:w="2426" w:type="pct"/>
          </w:tcPr>
          <w:p w14:paraId="328973EC"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1CE79483" w14:textId="77777777" w:rsidTr="001577E2">
        <w:tc>
          <w:tcPr>
            <w:tcW w:w="2574" w:type="pct"/>
          </w:tcPr>
          <w:p w14:paraId="1589C2C5" w14:textId="032FFA5F" w:rsidR="00C14C84" w:rsidRPr="00CF022A" w:rsidRDefault="00F83E1D"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Projekto vykdytojo</w:t>
            </w:r>
            <w:r w:rsidR="00C14C84" w:rsidRPr="00CF022A">
              <w:rPr>
                <w:rFonts w:ascii="Times New Roman" w:eastAsia="Calibri" w:hAnsi="Times New Roman" w:cs="Times New Roman"/>
                <w:b/>
                <w:noProof/>
                <w:color w:val="000000" w:themeColor="text1"/>
              </w:rPr>
              <w:t xml:space="preserve"> teisinė forma</w:t>
            </w:r>
          </w:p>
        </w:tc>
        <w:tc>
          <w:tcPr>
            <w:tcW w:w="2426" w:type="pct"/>
          </w:tcPr>
          <w:p w14:paraId="6101CB78" w14:textId="77777777" w:rsidR="00C14C84" w:rsidRPr="00CF022A" w:rsidRDefault="00C14C84" w:rsidP="009374F2">
            <w:pPr>
              <w:jc w:val="both"/>
              <w:rPr>
                <w:rFonts w:ascii="Times New Roman" w:eastAsia="Calibri" w:hAnsi="Times New Roman" w:cs="Times New Roman"/>
                <w:noProof/>
                <w:color w:val="000000" w:themeColor="text1"/>
              </w:rPr>
            </w:pPr>
          </w:p>
        </w:tc>
      </w:tr>
      <w:tr w:rsidR="00F83E1D" w:rsidRPr="00CF022A" w14:paraId="7179A3DF" w14:textId="77777777" w:rsidTr="001577E2">
        <w:tc>
          <w:tcPr>
            <w:tcW w:w="2574" w:type="pct"/>
          </w:tcPr>
          <w:p w14:paraId="4902F9EC" w14:textId="77777777" w:rsidR="00F83E1D" w:rsidRPr="00CF022A" w:rsidRDefault="00F83E1D"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color w:val="000000" w:themeColor="text1"/>
              </w:rPr>
              <w:t>Projekto vykdytojo adresas</w:t>
            </w:r>
          </w:p>
        </w:tc>
        <w:tc>
          <w:tcPr>
            <w:tcW w:w="2426" w:type="pct"/>
          </w:tcPr>
          <w:p w14:paraId="123AB68B" w14:textId="77777777" w:rsidR="00F83E1D" w:rsidRPr="00CF022A" w:rsidRDefault="00F83E1D" w:rsidP="009374F2">
            <w:pPr>
              <w:jc w:val="both"/>
              <w:rPr>
                <w:rFonts w:ascii="Times New Roman" w:eastAsia="Calibri" w:hAnsi="Times New Roman" w:cs="Times New Roman"/>
                <w:noProof/>
                <w:color w:val="000000" w:themeColor="text1"/>
              </w:rPr>
            </w:pPr>
          </w:p>
        </w:tc>
      </w:tr>
      <w:tr w:rsidR="00B511A1" w:rsidRPr="00CF022A" w14:paraId="334BAAB9" w14:textId="77777777" w:rsidTr="001577E2">
        <w:tc>
          <w:tcPr>
            <w:tcW w:w="2574" w:type="pct"/>
          </w:tcPr>
          <w:p w14:paraId="112FC66A" w14:textId="650DAA57" w:rsidR="00B511A1" w:rsidRPr="00CF022A" w:rsidRDefault="00C14C84"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Projekto p</w:t>
            </w:r>
            <w:r w:rsidR="00B511A1" w:rsidRPr="00CF022A">
              <w:rPr>
                <w:rFonts w:ascii="Times New Roman" w:eastAsia="Calibri" w:hAnsi="Times New Roman" w:cs="Times New Roman"/>
                <w:b/>
                <w:noProof/>
                <w:color w:val="000000" w:themeColor="text1"/>
              </w:rPr>
              <w:t>avadinimas</w:t>
            </w:r>
          </w:p>
        </w:tc>
        <w:tc>
          <w:tcPr>
            <w:tcW w:w="2426" w:type="pct"/>
          </w:tcPr>
          <w:p w14:paraId="70DB9763" w14:textId="77777777" w:rsidR="00B511A1" w:rsidRPr="00CF022A" w:rsidRDefault="00B511A1" w:rsidP="009374F2">
            <w:pPr>
              <w:jc w:val="both"/>
              <w:rPr>
                <w:rFonts w:ascii="Times New Roman" w:eastAsia="Calibri" w:hAnsi="Times New Roman" w:cs="Times New Roman"/>
                <w:noProof/>
                <w:color w:val="000000" w:themeColor="text1"/>
              </w:rPr>
            </w:pPr>
          </w:p>
        </w:tc>
      </w:tr>
      <w:tr w:rsidR="00B511A1" w:rsidRPr="00CF022A" w14:paraId="5625C1E4" w14:textId="77777777" w:rsidTr="001577E2">
        <w:tc>
          <w:tcPr>
            <w:tcW w:w="2574" w:type="pct"/>
          </w:tcPr>
          <w:p w14:paraId="78E15B7D" w14:textId="505E03A9" w:rsidR="00B511A1" w:rsidRPr="00CF022A" w:rsidRDefault="00B511A1" w:rsidP="009374F2">
            <w:pPr>
              <w:jc w:val="both"/>
              <w:rPr>
                <w:rFonts w:ascii="Times New Roman" w:eastAsia="Arial,Times New Roman,Calibri" w:hAnsi="Times New Roman" w:cs="Times New Roman"/>
                <w:b/>
                <w:bCs/>
                <w:noProof/>
                <w:color w:val="000000" w:themeColor="text1"/>
              </w:rPr>
            </w:pPr>
            <w:r w:rsidRPr="00CF022A">
              <w:rPr>
                <w:rFonts w:ascii="Times New Roman" w:eastAsia="Arial,Times New Roman,Calibri" w:hAnsi="Times New Roman" w:cs="Times New Roman"/>
                <w:b/>
                <w:bCs/>
                <w:noProof/>
                <w:color w:val="000000" w:themeColor="text1"/>
              </w:rPr>
              <w:t>P</w:t>
            </w:r>
            <w:r w:rsidR="00C14C84" w:rsidRPr="00CF022A">
              <w:rPr>
                <w:rFonts w:ascii="Times New Roman" w:eastAsia="Arial,Times New Roman,Calibri" w:hAnsi="Times New Roman" w:cs="Times New Roman"/>
                <w:b/>
                <w:bCs/>
                <w:noProof/>
                <w:color w:val="000000" w:themeColor="text1"/>
              </w:rPr>
              <w:t>rojekto p</w:t>
            </w:r>
            <w:r w:rsidRPr="00CF022A">
              <w:rPr>
                <w:rFonts w:ascii="Times New Roman" w:eastAsia="Arial,Times New Roman,Calibri" w:hAnsi="Times New Roman" w:cs="Times New Roman"/>
                <w:b/>
                <w:bCs/>
                <w:noProof/>
                <w:color w:val="000000" w:themeColor="text1"/>
              </w:rPr>
              <w:t>radžios ir pabaigos datos</w:t>
            </w:r>
          </w:p>
        </w:tc>
        <w:tc>
          <w:tcPr>
            <w:tcW w:w="2426" w:type="pct"/>
          </w:tcPr>
          <w:p w14:paraId="787FB3E8" w14:textId="77777777" w:rsidR="00B511A1" w:rsidRPr="00CF022A" w:rsidRDefault="00B511A1" w:rsidP="009374F2">
            <w:pPr>
              <w:jc w:val="both"/>
              <w:rPr>
                <w:rFonts w:ascii="Times New Roman" w:eastAsia="Calibri" w:hAnsi="Times New Roman" w:cs="Times New Roman"/>
                <w:noProof/>
                <w:color w:val="000000" w:themeColor="text1"/>
              </w:rPr>
            </w:pPr>
          </w:p>
        </w:tc>
      </w:tr>
      <w:tr w:rsidR="00B511A1" w:rsidRPr="00CF022A" w14:paraId="33853F48" w14:textId="77777777" w:rsidTr="001577E2">
        <w:tc>
          <w:tcPr>
            <w:tcW w:w="2574" w:type="pct"/>
          </w:tcPr>
          <w:p w14:paraId="3D449636" w14:textId="08DAB417" w:rsidR="00B511A1" w:rsidRPr="00CF022A" w:rsidRDefault="00B511A1"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Kontaktinis asmuo</w:t>
            </w:r>
            <w:r w:rsidR="00C14C84" w:rsidRPr="00CF022A">
              <w:rPr>
                <w:rFonts w:ascii="Times New Roman" w:eastAsia="Calibri" w:hAnsi="Times New Roman" w:cs="Times New Roman"/>
                <w:b/>
                <w:noProof/>
                <w:color w:val="000000" w:themeColor="text1"/>
              </w:rPr>
              <w:t>, el. paštas, tel. nr.</w:t>
            </w:r>
          </w:p>
        </w:tc>
        <w:tc>
          <w:tcPr>
            <w:tcW w:w="2426" w:type="pct"/>
          </w:tcPr>
          <w:p w14:paraId="0B4364F8" w14:textId="77777777" w:rsidR="00B511A1" w:rsidRPr="00CF022A" w:rsidRDefault="00B511A1" w:rsidP="009374F2">
            <w:pPr>
              <w:jc w:val="both"/>
              <w:rPr>
                <w:rFonts w:ascii="Times New Roman" w:eastAsia="Calibri" w:hAnsi="Times New Roman" w:cs="Times New Roman"/>
                <w:noProof/>
                <w:color w:val="000000" w:themeColor="text1"/>
              </w:rPr>
            </w:pPr>
          </w:p>
        </w:tc>
      </w:tr>
      <w:tr w:rsidR="00C14C84" w:rsidRPr="00CF022A" w14:paraId="1773AD52" w14:textId="77777777" w:rsidTr="001577E2">
        <w:tc>
          <w:tcPr>
            <w:tcW w:w="2574" w:type="pct"/>
          </w:tcPr>
          <w:p w14:paraId="5B9761FE" w14:textId="18C1D003" w:rsidR="00C14C84" w:rsidRPr="00CF022A" w:rsidRDefault="00C14C84"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Kiti informacijos šaltiniai, interneto nuorodos, atsiliepimai, žiniasklaidos informacija</w:t>
            </w:r>
          </w:p>
        </w:tc>
        <w:tc>
          <w:tcPr>
            <w:tcW w:w="2426" w:type="pct"/>
          </w:tcPr>
          <w:p w14:paraId="59972BAF" w14:textId="77777777" w:rsidR="00C14C84" w:rsidRPr="00CF022A" w:rsidRDefault="00C14C84" w:rsidP="009374F2">
            <w:pPr>
              <w:jc w:val="both"/>
              <w:rPr>
                <w:rFonts w:ascii="Times New Roman" w:eastAsia="Calibri" w:hAnsi="Times New Roman" w:cs="Times New Roman"/>
                <w:noProof/>
                <w:color w:val="000000" w:themeColor="text1"/>
              </w:rPr>
            </w:pPr>
          </w:p>
        </w:tc>
      </w:tr>
    </w:tbl>
    <w:p w14:paraId="0F43B4EF" w14:textId="77777777" w:rsidR="00C14C84" w:rsidRPr="00CF022A" w:rsidRDefault="00C14C84" w:rsidP="009374F2">
      <w:pPr>
        <w:pStyle w:val="Sraopastraipa"/>
        <w:spacing w:after="0" w:line="240" w:lineRule="auto"/>
        <w:ind w:left="1440"/>
        <w:rPr>
          <w:rFonts w:ascii="Times New Roman" w:eastAsia="Arial,Times New Roman,Calibri" w:hAnsi="Times New Roman" w:cs="Times New Roman"/>
          <w:b/>
          <w:bCs/>
          <w:noProof/>
          <w:color w:val="000000" w:themeColor="text1"/>
          <w:vertAlign w:val="superscript"/>
        </w:rPr>
      </w:pPr>
    </w:p>
    <w:p w14:paraId="0075F8EF" w14:textId="74983C06" w:rsidR="00C14C84" w:rsidRPr="00CF022A" w:rsidRDefault="00C14C84" w:rsidP="009374F2">
      <w:pPr>
        <w:pStyle w:val="Sraopastraipa"/>
        <w:numPr>
          <w:ilvl w:val="0"/>
          <w:numId w:val="4"/>
        </w:numPr>
        <w:spacing w:after="0" w:line="240" w:lineRule="auto"/>
        <w:rPr>
          <w:rFonts w:ascii="Times New Roman" w:eastAsia="Arial,Times New Roman,Calibri" w:hAnsi="Times New Roman" w:cs="Times New Roman"/>
          <w:b/>
          <w:bCs/>
          <w:noProof/>
          <w:color w:val="000000" w:themeColor="text1"/>
          <w:vertAlign w:val="superscript"/>
        </w:rPr>
      </w:pPr>
      <w:r w:rsidRPr="00CF022A">
        <w:rPr>
          <w:rFonts w:ascii="Times New Roman" w:eastAsia="Arial,Times New Roman,Calibri" w:hAnsi="Times New Roman" w:cs="Times New Roman"/>
          <w:b/>
          <w:bCs/>
          <w:noProof/>
          <w:color w:val="000000" w:themeColor="text1"/>
        </w:rPr>
        <w:t>Projekto finansavimas (Eur)</w:t>
      </w:r>
    </w:p>
    <w:tbl>
      <w:tblPr>
        <w:tblStyle w:val="Lentelstinklelis"/>
        <w:tblW w:w="5000" w:type="pct"/>
        <w:tblLook w:val="04A0" w:firstRow="1" w:lastRow="0" w:firstColumn="1" w:lastColumn="0" w:noHBand="0" w:noVBand="1"/>
      </w:tblPr>
      <w:tblGrid>
        <w:gridCol w:w="4956"/>
        <w:gridCol w:w="4672"/>
      </w:tblGrid>
      <w:tr w:rsidR="00C14C84" w:rsidRPr="00CF022A" w14:paraId="3A7FC1D0" w14:textId="77777777" w:rsidTr="001577E2">
        <w:tc>
          <w:tcPr>
            <w:tcW w:w="2574" w:type="pct"/>
          </w:tcPr>
          <w:p w14:paraId="25189384" w14:textId="77777777" w:rsidR="00C14C84" w:rsidRPr="00CF022A" w:rsidRDefault="00C14C84" w:rsidP="009374F2">
            <w:pPr>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Bendras šio projekto biudžetas (i)+(ii)+(iii) =</w:t>
            </w:r>
          </w:p>
        </w:tc>
        <w:tc>
          <w:tcPr>
            <w:tcW w:w="2426" w:type="pct"/>
          </w:tcPr>
          <w:p w14:paraId="3ADFE5CD"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443C481B" w14:textId="77777777" w:rsidTr="001577E2">
        <w:tc>
          <w:tcPr>
            <w:tcW w:w="2574" w:type="pct"/>
          </w:tcPr>
          <w:p w14:paraId="523B2852" w14:textId="77777777" w:rsidR="00C14C84" w:rsidRPr="00CF022A" w:rsidRDefault="00C14C84" w:rsidP="009374F2">
            <w:pPr>
              <w:ind w:left="22"/>
              <w:jc w:val="both"/>
              <w:rPr>
                <w:rFonts w:ascii="Times New Roman" w:eastAsia="Calibri" w:hAnsi="Times New Roman" w:cs="Times New Roman"/>
                <w:noProof/>
                <w:color w:val="000000" w:themeColor="text1"/>
              </w:rPr>
            </w:pPr>
            <w:r w:rsidRPr="00CF022A">
              <w:rPr>
                <w:rFonts w:ascii="Times New Roman" w:eastAsia="Calibri" w:hAnsi="Times New Roman" w:cs="Times New Roman"/>
                <w:b/>
                <w:noProof/>
                <w:color w:val="000000" w:themeColor="text1"/>
              </w:rPr>
              <w:t xml:space="preserve">   + (i) Lietuvos kaimo plėtros 2014–2020 m. programos parama</w:t>
            </w:r>
            <w:r w:rsidRPr="00CF022A">
              <w:rPr>
                <w:rFonts w:ascii="Times New Roman" w:eastAsia="Calibri" w:hAnsi="Times New Roman" w:cs="Times New Roman"/>
                <w:noProof/>
                <w:color w:val="000000" w:themeColor="text1"/>
              </w:rPr>
              <w:t xml:space="preserve"> (a)+(b)</w:t>
            </w:r>
          </w:p>
        </w:tc>
        <w:tc>
          <w:tcPr>
            <w:tcW w:w="2426" w:type="pct"/>
          </w:tcPr>
          <w:p w14:paraId="4286B0E0"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4BEF17F8" w14:textId="77777777" w:rsidTr="001577E2">
        <w:tc>
          <w:tcPr>
            <w:tcW w:w="2574" w:type="pct"/>
          </w:tcPr>
          <w:p w14:paraId="57A71FA1" w14:textId="77777777" w:rsidR="00C14C84" w:rsidRPr="00CF022A" w:rsidRDefault="00C14C84" w:rsidP="009374F2">
            <w:pPr>
              <w:ind w:left="22"/>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 xml:space="preserve">           + </w:t>
            </w:r>
            <w:r w:rsidRPr="00CF022A">
              <w:rPr>
                <w:rFonts w:ascii="Times New Roman" w:eastAsia="Calibri" w:hAnsi="Times New Roman" w:cs="Times New Roman"/>
                <w:noProof/>
                <w:color w:val="000000" w:themeColor="text1"/>
              </w:rPr>
              <w:t>(a)</w:t>
            </w:r>
            <w:r w:rsidRPr="00CF022A">
              <w:rPr>
                <w:rFonts w:ascii="Times New Roman" w:eastAsia="Calibri" w:hAnsi="Times New Roman" w:cs="Times New Roman"/>
                <w:i/>
                <w:noProof/>
                <w:color w:val="000000" w:themeColor="text1"/>
              </w:rPr>
              <w:t xml:space="preserve"> EŽŪFKP (Europos Sąjungos) indėlis</w:t>
            </w:r>
          </w:p>
        </w:tc>
        <w:tc>
          <w:tcPr>
            <w:tcW w:w="2426" w:type="pct"/>
          </w:tcPr>
          <w:p w14:paraId="41754BF0"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7DBC393A" w14:textId="77777777" w:rsidTr="001577E2">
        <w:tc>
          <w:tcPr>
            <w:tcW w:w="2574" w:type="pct"/>
          </w:tcPr>
          <w:p w14:paraId="2E776082" w14:textId="77777777" w:rsidR="00C14C84" w:rsidRPr="00CF022A" w:rsidRDefault="00C14C84" w:rsidP="009374F2">
            <w:pPr>
              <w:ind w:left="22"/>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 xml:space="preserve">           + </w:t>
            </w:r>
            <w:r w:rsidRPr="00CF022A">
              <w:rPr>
                <w:rFonts w:ascii="Times New Roman" w:eastAsia="Calibri" w:hAnsi="Times New Roman" w:cs="Times New Roman"/>
                <w:noProof/>
                <w:color w:val="000000" w:themeColor="text1"/>
              </w:rPr>
              <w:t>(b)</w:t>
            </w:r>
            <w:r w:rsidRPr="00CF022A">
              <w:rPr>
                <w:rFonts w:ascii="Times New Roman" w:eastAsia="Calibri" w:hAnsi="Times New Roman" w:cs="Times New Roman"/>
                <w:i/>
                <w:noProof/>
                <w:color w:val="000000" w:themeColor="text1"/>
              </w:rPr>
              <w:t xml:space="preserve"> Valstybės narės indėlis</w:t>
            </w:r>
          </w:p>
        </w:tc>
        <w:tc>
          <w:tcPr>
            <w:tcW w:w="2426" w:type="pct"/>
          </w:tcPr>
          <w:p w14:paraId="34BE25C8"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316EB92C" w14:textId="77777777" w:rsidTr="001577E2">
        <w:tc>
          <w:tcPr>
            <w:tcW w:w="2574" w:type="pct"/>
          </w:tcPr>
          <w:p w14:paraId="38EC6287" w14:textId="77777777" w:rsidR="00C14C84" w:rsidRPr="00CF022A" w:rsidRDefault="00C14C84" w:rsidP="009374F2">
            <w:pPr>
              <w:ind w:left="22"/>
              <w:jc w:val="both"/>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 xml:space="preserve">   + (ii) Privačios / Nuosavos lėšos</w:t>
            </w:r>
          </w:p>
        </w:tc>
        <w:tc>
          <w:tcPr>
            <w:tcW w:w="2426" w:type="pct"/>
          </w:tcPr>
          <w:p w14:paraId="5F8CA3A4" w14:textId="77777777" w:rsidR="00C14C84" w:rsidRPr="00CF022A" w:rsidRDefault="00C14C84" w:rsidP="009374F2">
            <w:pPr>
              <w:jc w:val="both"/>
              <w:rPr>
                <w:rFonts w:ascii="Times New Roman" w:eastAsia="Calibri" w:hAnsi="Times New Roman" w:cs="Times New Roman"/>
                <w:noProof/>
                <w:color w:val="000000" w:themeColor="text1"/>
              </w:rPr>
            </w:pPr>
          </w:p>
        </w:tc>
      </w:tr>
      <w:tr w:rsidR="00C14C84" w:rsidRPr="00CF022A" w14:paraId="578DD201" w14:textId="77777777" w:rsidTr="001577E2">
        <w:tc>
          <w:tcPr>
            <w:tcW w:w="2574" w:type="pct"/>
          </w:tcPr>
          <w:p w14:paraId="7FC2AAB7" w14:textId="77777777" w:rsidR="00C14C84" w:rsidRPr="00CF022A" w:rsidRDefault="00C14C84" w:rsidP="009374F2">
            <w:pPr>
              <w:ind w:left="22"/>
              <w:jc w:val="both"/>
              <w:rPr>
                <w:rFonts w:ascii="Times New Roman" w:eastAsia="Calibri" w:hAnsi="Times New Roman" w:cs="Times New Roman"/>
                <w:noProof/>
                <w:color w:val="000000" w:themeColor="text1"/>
              </w:rPr>
            </w:pPr>
            <w:r w:rsidRPr="00CF022A">
              <w:rPr>
                <w:rFonts w:ascii="Times New Roman" w:eastAsia="Calibri" w:hAnsi="Times New Roman" w:cs="Times New Roman"/>
                <w:b/>
                <w:noProof/>
                <w:color w:val="000000" w:themeColor="text1"/>
              </w:rPr>
              <w:t xml:space="preserve">   + (iii) Kitos lėšos</w:t>
            </w:r>
          </w:p>
        </w:tc>
        <w:tc>
          <w:tcPr>
            <w:tcW w:w="2426" w:type="pct"/>
          </w:tcPr>
          <w:p w14:paraId="6A1C3799" w14:textId="77777777" w:rsidR="00C14C84" w:rsidRPr="00CF022A" w:rsidRDefault="00C14C84" w:rsidP="009374F2">
            <w:pPr>
              <w:jc w:val="both"/>
              <w:rPr>
                <w:rFonts w:ascii="Times New Roman" w:eastAsia="Calibri" w:hAnsi="Times New Roman" w:cs="Times New Roman"/>
                <w:noProof/>
                <w:color w:val="000000" w:themeColor="text1"/>
              </w:rPr>
            </w:pPr>
          </w:p>
        </w:tc>
      </w:tr>
    </w:tbl>
    <w:p w14:paraId="7B543FB9" w14:textId="77777777" w:rsidR="00B511A1" w:rsidRPr="00CF022A" w:rsidRDefault="00B511A1" w:rsidP="009374F2">
      <w:pPr>
        <w:spacing w:after="0" w:line="240" w:lineRule="auto"/>
        <w:rPr>
          <w:rFonts w:ascii="Times New Roman" w:eastAsia="Calibri" w:hAnsi="Times New Roman" w:cs="Times New Roman"/>
          <w:b/>
          <w:noProof/>
          <w:color w:val="000000" w:themeColor="text1"/>
        </w:rPr>
      </w:pPr>
    </w:p>
    <w:p w14:paraId="6A1DA1BA" w14:textId="77777777" w:rsidR="00B511A1" w:rsidRPr="00CF022A" w:rsidRDefault="00B511A1" w:rsidP="009374F2">
      <w:pPr>
        <w:pStyle w:val="Sraopastraipa"/>
        <w:numPr>
          <w:ilvl w:val="0"/>
          <w:numId w:val="4"/>
        </w:numPr>
        <w:spacing w:after="0" w:line="240" w:lineRule="auto"/>
        <w:rPr>
          <w:rFonts w:ascii="Times New Roman" w:eastAsia="Calibri" w:hAnsi="Times New Roman" w:cs="Times New Roman"/>
          <w:b/>
          <w:color w:val="000000" w:themeColor="text1"/>
        </w:rPr>
      </w:pPr>
      <w:r w:rsidRPr="00CF022A">
        <w:rPr>
          <w:rFonts w:ascii="Times New Roman" w:eastAsia="Calibri" w:hAnsi="Times New Roman" w:cs="Times New Roman"/>
          <w:b/>
          <w:color w:val="000000" w:themeColor="text1"/>
        </w:rPr>
        <w:lastRenderedPageBreak/>
        <w:t>Ar projektas atitinka visas žemiau nurodytas tinkamumo sąlygas?</w:t>
      </w:r>
    </w:p>
    <w:p w14:paraId="5871FE4B" w14:textId="77777777" w:rsidR="00B511A1" w:rsidRPr="00CF022A" w:rsidRDefault="00B511A1" w:rsidP="00A24661">
      <w:pPr>
        <w:numPr>
          <w:ilvl w:val="0"/>
          <w:numId w:val="8"/>
        </w:numPr>
        <w:spacing w:after="0" w:line="240" w:lineRule="auto"/>
        <w:jc w:val="both"/>
        <w:rPr>
          <w:rFonts w:ascii="Times New Roman" w:eastAsia="Calibri" w:hAnsi="Times New Roman" w:cs="Times New Roman"/>
          <w:bCs/>
          <w:color w:val="000000" w:themeColor="text1"/>
        </w:rPr>
      </w:pPr>
      <w:r w:rsidRPr="00CF022A">
        <w:rPr>
          <w:rFonts w:ascii="Times New Roman" w:eastAsia="Calibri" w:hAnsi="Times New Roman" w:cs="Times New Roman"/>
          <w:bCs/>
          <w:color w:val="000000" w:themeColor="text1"/>
        </w:rPr>
        <w:t>Projektas iš dalies arba visiškai finansuotas Lietuvos kaimo plėtros 2014–2020 metų programos lėšomis;</w:t>
      </w:r>
    </w:p>
    <w:p w14:paraId="283563D5" w14:textId="77777777" w:rsidR="00B511A1" w:rsidRPr="00CF022A" w:rsidRDefault="00B511A1" w:rsidP="00A24661">
      <w:pPr>
        <w:numPr>
          <w:ilvl w:val="0"/>
          <w:numId w:val="8"/>
        </w:numPr>
        <w:spacing w:after="0" w:line="240" w:lineRule="auto"/>
        <w:jc w:val="both"/>
        <w:rPr>
          <w:rFonts w:ascii="Times New Roman" w:eastAsia="Calibri" w:hAnsi="Times New Roman" w:cs="Times New Roman"/>
          <w:bCs/>
          <w:color w:val="000000" w:themeColor="text1"/>
        </w:rPr>
      </w:pPr>
      <w:r w:rsidRPr="00CF022A">
        <w:rPr>
          <w:rFonts w:ascii="Times New Roman" w:eastAsia="Calibri" w:hAnsi="Times New Roman" w:cs="Times New Roman"/>
          <w:bCs/>
          <w:color w:val="000000" w:themeColor="text1"/>
        </w:rPr>
        <w:t>Projektas visiškai įgyvendintas: pateikta galutinė įgyvendinimo ataskaita, išmokėta visa prašyta paramos suma bei pasiekti numatyti rodikliai;</w:t>
      </w:r>
    </w:p>
    <w:p w14:paraId="23439B07" w14:textId="05B66D91" w:rsidR="00B511A1" w:rsidRPr="00CF022A" w:rsidRDefault="00B511A1" w:rsidP="00A24661">
      <w:pPr>
        <w:numPr>
          <w:ilvl w:val="0"/>
          <w:numId w:val="8"/>
        </w:numPr>
        <w:spacing w:after="0" w:line="240" w:lineRule="auto"/>
        <w:jc w:val="both"/>
        <w:rPr>
          <w:rFonts w:ascii="Times New Roman" w:eastAsia="Calibri" w:hAnsi="Times New Roman" w:cs="Times New Roman"/>
          <w:bCs/>
          <w:color w:val="000000" w:themeColor="text1"/>
        </w:rPr>
      </w:pPr>
      <w:r w:rsidRPr="00CF022A">
        <w:rPr>
          <w:rFonts w:ascii="Times New Roman" w:eastAsia="Calibri" w:hAnsi="Times New Roman" w:cs="Times New Roman"/>
          <w:bCs/>
          <w:color w:val="000000" w:themeColor="text1"/>
        </w:rPr>
        <w:t>Projektas įgyvendintas be pažeidimų ar sankcijų.</w:t>
      </w:r>
    </w:p>
    <w:p w14:paraId="4296183C" w14:textId="77777777" w:rsidR="001577E2" w:rsidRPr="00CF022A" w:rsidRDefault="001577E2" w:rsidP="009374F2">
      <w:pPr>
        <w:spacing w:after="0" w:line="240" w:lineRule="auto"/>
        <w:jc w:val="both"/>
        <w:rPr>
          <w:rFonts w:ascii="Times New Roman" w:eastAsia="Calibri" w:hAnsi="Times New Roman" w:cs="Times New Roman"/>
          <w:bCs/>
          <w:color w:val="000000" w:themeColor="text1"/>
        </w:rPr>
      </w:pPr>
    </w:p>
    <w:p w14:paraId="676B553C" w14:textId="1612C91D" w:rsidR="00F83E1D" w:rsidRDefault="003771D3" w:rsidP="009374F2">
      <w:pPr>
        <w:spacing w:after="0" w:line="240" w:lineRule="auto"/>
        <w:rPr>
          <w:rFonts w:ascii="Times New Roman" w:eastAsia="Calibri" w:hAnsi="Times New Roman" w:cs="Times New Roman"/>
          <w:bCs/>
          <w:color w:val="000000" w:themeColor="text1"/>
        </w:rPr>
      </w:pPr>
      <w:sdt>
        <w:sdtPr>
          <w:rPr>
            <w:rFonts w:ascii="Times New Roman" w:eastAsia="Calibri" w:hAnsi="Times New Roman" w:cs="Times New Roman"/>
            <w:bCs/>
            <w:color w:val="000000" w:themeColor="text1"/>
          </w:rPr>
          <w:id w:val="1233961864"/>
          <w14:checkbox>
            <w14:checked w14:val="0"/>
            <w14:checkedState w14:val="2612" w14:font="MS Gothic"/>
            <w14:uncheckedState w14:val="2610" w14:font="MS Gothic"/>
          </w14:checkbox>
        </w:sdtPr>
        <w:sdtEndPr/>
        <w:sdtContent>
          <w:r w:rsidR="00F83E1D" w:rsidRPr="00CF022A">
            <w:rPr>
              <w:rFonts w:ascii="MS Gothic" w:eastAsia="MS Gothic" w:hAnsi="MS Gothic" w:cs="Times New Roman" w:hint="eastAsia"/>
              <w:bCs/>
              <w:color w:val="000000" w:themeColor="text1"/>
            </w:rPr>
            <w:t>☐</w:t>
          </w:r>
        </w:sdtContent>
      </w:sdt>
      <w:r w:rsidR="00B511A1" w:rsidRPr="00CF022A">
        <w:rPr>
          <w:rFonts w:ascii="Times New Roman" w:eastAsia="Calibri" w:hAnsi="Times New Roman" w:cs="Times New Roman"/>
          <w:bCs/>
          <w:color w:val="000000" w:themeColor="text1"/>
        </w:rPr>
        <w:t xml:space="preserve"> Taip</w:t>
      </w:r>
      <w:r w:rsidR="00CF022A">
        <w:rPr>
          <w:rFonts w:ascii="Times New Roman" w:eastAsia="Calibri" w:hAnsi="Times New Roman" w:cs="Times New Roman"/>
          <w:bCs/>
          <w:color w:val="000000" w:themeColor="text1"/>
        </w:rPr>
        <w:t xml:space="preserve"> </w:t>
      </w:r>
      <w:sdt>
        <w:sdtPr>
          <w:rPr>
            <w:rFonts w:ascii="Times New Roman" w:eastAsia="Calibri" w:hAnsi="Times New Roman" w:cs="Times New Roman"/>
            <w:bCs/>
            <w:color w:val="000000" w:themeColor="text1"/>
          </w:rPr>
          <w:id w:val="-1820176365"/>
          <w14:checkbox>
            <w14:checked w14:val="0"/>
            <w14:checkedState w14:val="2612" w14:font="MS Gothic"/>
            <w14:uncheckedState w14:val="2610" w14:font="MS Gothic"/>
          </w14:checkbox>
        </w:sdtPr>
        <w:sdtEndPr/>
        <w:sdtContent>
          <w:r w:rsidR="00CF022A">
            <w:rPr>
              <w:rFonts w:ascii="MS Gothic" w:eastAsia="MS Gothic" w:hAnsi="MS Gothic" w:cs="Times New Roman" w:hint="eastAsia"/>
              <w:bCs/>
              <w:color w:val="000000" w:themeColor="text1"/>
            </w:rPr>
            <w:t>☐</w:t>
          </w:r>
        </w:sdtContent>
      </w:sdt>
      <w:r w:rsidR="00B511A1" w:rsidRPr="00CF022A">
        <w:rPr>
          <w:rFonts w:ascii="Times New Roman" w:eastAsia="Calibri" w:hAnsi="Times New Roman" w:cs="Times New Roman"/>
          <w:bCs/>
          <w:color w:val="000000" w:themeColor="text1"/>
        </w:rPr>
        <w:t xml:space="preserve"> Ne</w:t>
      </w:r>
    </w:p>
    <w:p w14:paraId="7B1EAE4B" w14:textId="07D3F862" w:rsidR="00CF022A" w:rsidRPr="00CF022A" w:rsidRDefault="00CF022A" w:rsidP="009374F2">
      <w:pPr>
        <w:spacing w:after="0" w:line="240" w:lineRule="auto"/>
        <w:rPr>
          <w:rFonts w:ascii="Times New Roman" w:eastAsia="Calibri" w:hAnsi="Times New Roman" w:cs="Times New Roman"/>
          <w:bCs/>
          <w:color w:val="000000" w:themeColor="text1"/>
          <w:sz w:val="24"/>
          <w:szCs w:val="24"/>
        </w:rPr>
      </w:pPr>
    </w:p>
    <w:p w14:paraId="160C8FB2" w14:textId="77777777" w:rsidR="00B511A1" w:rsidRPr="00484FF9"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484FF9">
        <w:rPr>
          <w:rFonts w:ascii="Times New Roman" w:eastAsia="Calibri" w:hAnsi="Times New Roman" w:cs="Times New Roman"/>
          <w:b/>
          <w:noProof/>
          <w:color w:val="000000" w:themeColor="text1"/>
        </w:rPr>
        <w:t>Nominacija</w:t>
      </w:r>
    </w:p>
    <w:p w14:paraId="7AF16139" w14:textId="75D32341" w:rsidR="00B511A1" w:rsidRPr="00484FF9" w:rsidRDefault="00484FF9" w:rsidP="009374F2">
      <w:pPr>
        <w:spacing w:after="0" w:line="240" w:lineRule="auto"/>
        <w:rPr>
          <w:rFonts w:ascii="Times New Roman" w:eastAsia="Calibri" w:hAnsi="Times New Roman" w:cs="Times New Roman"/>
          <w:bCs/>
          <w:i/>
          <w:iCs/>
          <w:noProof/>
          <w:color w:val="000000" w:themeColor="text1"/>
        </w:rPr>
      </w:pPr>
      <w:r w:rsidRPr="00484FF9">
        <w:rPr>
          <w:rFonts w:ascii="Times New Roman" w:eastAsia="Calibri" w:hAnsi="Times New Roman" w:cs="Times New Roman"/>
          <w:bCs/>
          <w:i/>
          <w:iCs/>
          <w:noProof/>
          <w:color w:val="000000" w:themeColor="text1"/>
        </w:rPr>
        <w:t>Pasirinkite tik vieną nominaciją ir į</w:t>
      </w:r>
      <w:r w:rsidR="00C14C84" w:rsidRPr="00484FF9">
        <w:rPr>
          <w:rFonts w:ascii="Times New Roman" w:eastAsia="Calibri" w:hAnsi="Times New Roman" w:cs="Times New Roman"/>
          <w:bCs/>
          <w:i/>
          <w:iCs/>
          <w:noProof/>
          <w:color w:val="000000" w:themeColor="text1"/>
        </w:rPr>
        <w:t xml:space="preserve">rašykite </w:t>
      </w:r>
      <w:r w:rsidRPr="00484FF9">
        <w:rPr>
          <w:rFonts w:ascii="Times New Roman" w:eastAsia="Calibri" w:hAnsi="Times New Roman" w:cs="Times New Roman"/>
          <w:bCs/>
          <w:i/>
          <w:iCs/>
          <w:noProof/>
          <w:color w:val="000000" w:themeColor="text1"/>
        </w:rPr>
        <w:t>jos</w:t>
      </w:r>
      <w:r w:rsidR="00C14C84" w:rsidRPr="00484FF9">
        <w:rPr>
          <w:rFonts w:ascii="Times New Roman" w:eastAsia="Calibri" w:hAnsi="Times New Roman" w:cs="Times New Roman"/>
          <w:bCs/>
          <w:i/>
          <w:iCs/>
          <w:noProof/>
          <w:color w:val="000000" w:themeColor="text1"/>
        </w:rPr>
        <w:t xml:space="preserve"> pavadinimą.</w:t>
      </w:r>
    </w:p>
    <w:tbl>
      <w:tblPr>
        <w:tblStyle w:val="Lentelstinklelis"/>
        <w:tblW w:w="5000" w:type="pct"/>
        <w:tblLook w:val="04A0" w:firstRow="1" w:lastRow="0" w:firstColumn="1" w:lastColumn="0" w:noHBand="0" w:noVBand="1"/>
      </w:tblPr>
      <w:tblGrid>
        <w:gridCol w:w="9628"/>
      </w:tblGrid>
      <w:tr w:rsidR="00B511A1" w:rsidRPr="00484FF9" w14:paraId="3F422BBC" w14:textId="77777777" w:rsidTr="001577E2">
        <w:trPr>
          <w:trHeight w:hRule="exact" w:val="567"/>
        </w:trPr>
        <w:tc>
          <w:tcPr>
            <w:tcW w:w="5000" w:type="pct"/>
          </w:tcPr>
          <w:p w14:paraId="192BC570" w14:textId="77777777" w:rsidR="00B511A1" w:rsidRPr="00484FF9" w:rsidRDefault="00B511A1" w:rsidP="009374F2">
            <w:pPr>
              <w:rPr>
                <w:rFonts w:ascii="Times New Roman" w:eastAsia="Calibri" w:hAnsi="Times New Roman" w:cs="Times New Roman"/>
                <w:bCs/>
                <w:i/>
                <w:iCs/>
                <w:noProof/>
                <w:color w:val="000000" w:themeColor="text1"/>
              </w:rPr>
            </w:pPr>
          </w:p>
        </w:tc>
      </w:tr>
    </w:tbl>
    <w:p w14:paraId="7BDCB05D" w14:textId="77777777" w:rsidR="00B511A1" w:rsidRPr="00484FF9" w:rsidRDefault="00B511A1" w:rsidP="009374F2">
      <w:pPr>
        <w:spacing w:after="0" w:line="240" w:lineRule="auto"/>
        <w:rPr>
          <w:rFonts w:ascii="Times New Roman" w:eastAsia="Calibri" w:hAnsi="Times New Roman" w:cs="Times New Roman"/>
          <w:bCs/>
          <w:noProof/>
          <w:color w:val="000000" w:themeColor="text1"/>
        </w:rPr>
      </w:pPr>
    </w:p>
    <w:p w14:paraId="5C66D08D" w14:textId="77777777" w:rsidR="00B511A1" w:rsidRPr="00484FF9"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484FF9">
        <w:rPr>
          <w:rFonts w:ascii="Times New Roman" w:eastAsia="Calibri" w:hAnsi="Times New Roman" w:cs="Times New Roman"/>
          <w:b/>
          <w:noProof/>
          <w:color w:val="000000" w:themeColor="text1"/>
        </w:rPr>
        <w:t>Projektas atitinka šiuos privalomus kriterijus</w:t>
      </w:r>
    </w:p>
    <w:p w14:paraId="6F5B994C" w14:textId="5EA4DA6D" w:rsidR="00B511A1" w:rsidRPr="00484FF9" w:rsidRDefault="00F83E1D" w:rsidP="009374F2">
      <w:pPr>
        <w:spacing w:after="0" w:line="240" w:lineRule="auto"/>
        <w:jc w:val="both"/>
        <w:rPr>
          <w:rFonts w:ascii="Times New Roman" w:eastAsia="Calibri" w:hAnsi="Times New Roman" w:cs="Times New Roman"/>
          <w:bCs/>
          <w:i/>
          <w:iCs/>
          <w:noProof/>
          <w:color w:val="000000" w:themeColor="text1"/>
        </w:rPr>
      </w:pPr>
      <w:r w:rsidRPr="00484FF9">
        <w:rPr>
          <w:rFonts w:ascii="Times New Roman" w:eastAsia="Calibri" w:hAnsi="Times New Roman" w:cs="Times New Roman"/>
          <w:bCs/>
          <w:i/>
          <w:iCs/>
          <w:noProof/>
          <w:color w:val="000000" w:themeColor="text1"/>
        </w:rPr>
        <w:t xml:space="preserve">Įrašykite </w:t>
      </w:r>
      <w:r w:rsidR="00484FF9" w:rsidRPr="00484FF9">
        <w:rPr>
          <w:rFonts w:ascii="Times New Roman" w:eastAsia="Calibri" w:hAnsi="Times New Roman" w:cs="Times New Roman"/>
          <w:bCs/>
          <w:i/>
          <w:iCs/>
          <w:noProof/>
          <w:color w:val="000000" w:themeColor="text1"/>
        </w:rPr>
        <w:t xml:space="preserve">bent </w:t>
      </w:r>
      <w:r w:rsidR="00484FF9">
        <w:rPr>
          <w:rFonts w:ascii="Times New Roman" w:eastAsia="Calibri" w:hAnsi="Times New Roman" w:cs="Times New Roman"/>
          <w:bCs/>
          <w:i/>
          <w:iCs/>
          <w:noProof/>
          <w:color w:val="000000" w:themeColor="text1"/>
        </w:rPr>
        <w:t xml:space="preserve">vieną </w:t>
      </w:r>
      <w:r w:rsidR="00484FF9" w:rsidRPr="00484FF9">
        <w:rPr>
          <w:rFonts w:ascii="Times New Roman" w:eastAsia="Calibri" w:hAnsi="Times New Roman" w:cs="Times New Roman"/>
          <w:bCs/>
          <w:i/>
          <w:iCs/>
          <w:noProof/>
          <w:color w:val="000000" w:themeColor="text1"/>
        </w:rPr>
        <w:t>pasirinktos nominacijos</w:t>
      </w:r>
      <w:r w:rsidRPr="00484FF9">
        <w:rPr>
          <w:rFonts w:ascii="Times New Roman" w:eastAsia="Calibri" w:hAnsi="Times New Roman" w:cs="Times New Roman"/>
          <w:bCs/>
          <w:i/>
          <w:iCs/>
          <w:noProof/>
          <w:color w:val="000000" w:themeColor="text1"/>
        </w:rPr>
        <w:t xml:space="preserve"> kriterijaus pavadinimą bei pagrįskite atitikimą kriterijui</w:t>
      </w:r>
      <w:r w:rsidR="00484FF9">
        <w:rPr>
          <w:rFonts w:ascii="Times New Roman" w:eastAsia="Calibri" w:hAnsi="Times New Roman" w:cs="Times New Roman"/>
          <w:bCs/>
          <w:i/>
          <w:iCs/>
          <w:noProof/>
          <w:color w:val="000000" w:themeColor="text1"/>
        </w:rPr>
        <w:t>.</w:t>
      </w:r>
    </w:p>
    <w:p w14:paraId="25251E10" w14:textId="6624471A" w:rsidR="006B2091" w:rsidRPr="00CF022A" w:rsidRDefault="006B2091" w:rsidP="009374F2">
      <w:pPr>
        <w:spacing w:after="0" w:line="240" w:lineRule="auto"/>
        <w:jc w:val="both"/>
        <w:rPr>
          <w:rFonts w:ascii="Times New Roman" w:eastAsia="Calibri" w:hAnsi="Times New Roman" w:cs="Times New Roman"/>
          <w:bCs/>
          <w:i/>
          <w:iCs/>
          <w:noProof/>
          <w:color w:val="000000" w:themeColor="text1"/>
        </w:rPr>
      </w:pPr>
      <w:r w:rsidRPr="00484FF9">
        <w:rPr>
          <w:rFonts w:ascii="Times New Roman" w:eastAsia="Calibri" w:hAnsi="Times New Roman" w:cs="Times New Roman"/>
          <w:i/>
          <w:noProof/>
          <w:color w:val="000000" w:themeColor="text1"/>
        </w:rPr>
        <w:t>(Ne mažiau nei 200 žodžių</w:t>
      </w:r>
      <w:r w:rsidR="00F456B7">
        <w:rPr>
          <w:rFonts w:ascii="Times New Roman" w:eastAsia="Calibri" w:hAnsi="Times New Roman" w:cs="Times New Roman"/>
          <w:i/>
          <w:noProof/>
          <w:color w:val="000000" w:themeColor="text1"/>
        </w:rPr>
        <w:t xml:space="preserve"> </w:t>
      </w:r>
      <w:r w:rsidR="003771D3">
        <w:rPr>
          <w:rFonts w:ascii="Times New Roman" w:eastAsia="Calibri" w:hAnsi="Times New Roman" w:cs="Times New Roman"/>
          <w:i/>
          <w:noProof/>
          <w:color w:val="000000" w:themeColor="text1"/>
        </w:rPr>
        <w:t>vienam</w:t>
      </w:r>
      <w:r w:rsidR="00F456B7">
        <w:rPr>
          <w:rFonts w:ascii="Times New Roman" w:eastAsia="Calibri" w:hAnsi="Times New Roman" w:cs="Times New Roman"/>
          <w:i/>
          <w:noProof/>
          <w:color w:val="000000" w:themeColor="text1"/>
        </w:rPr>
        <w:t xml:space="preserve"> kriterijui</w:t>
      </w:r>
      <w:r w:rsidRPr="00484FF9">
        <w:rPr>
          <w:rFonts w:ascii="Times New Roman" w:eastAsia="Calibri" w:hAnsi="Times New Roman" w:cs="Times New Roman"/>
          <w:i/>
          <w:noProof/>
          <w:color w:val="000000" w:themeColor="text1"/>
        </w:rPr>
        <w:t>)</w:t>
      </w:r>
    </w:p>
    <w:tbl>
      <w:tblPr>
        <w:tblStyle w:val="Lentelstinklelis"/>
        <w:tblW w:w="5000" w:type="pct"/>
        <w:tblLook w:val="04A0" w:firstRow="1" w:lastRow="0" w:firstColumn="1" w:lastColumn="0" w:noHBand="0" w:noVBand="1"/>
      </w:tblPr>
      <w:tblGrid>
        <w:gridCol w:w="9628"/>
      </w:tblGrid>
      <w:tr w:rsidR="00B511A1" w:rsidRPr="00CF022A" w14:paraId="439223AA" w14:textId="77777777" w:rsidTr="001577E2">
        <w:trPr>
          <w:trHeight w:hRule="exact" w:val="567"/>
        </w:trPr>
        <w:tc>
          <w:tcPr>
            <w:tcW w:w="5000" w:type="pct"/>
          </w:tcPr>
          <w:p w14:paraId="2814DDEA" w14:textId="77777777" w:rsidR="00B511A1" w:rsidRPr="00CF022A" w:rsidRDefault="00B511A1" w:rsidP="009374F2">
            <w:pPr>
              <w:rPr>
                <w:rFonts w:ascii="Times New Roman" w:eastAsia="Calibri" w:hAnsi="Times New Roman" w:cs="Times New Roman"/>
                <w:bCs/>
                <w:i/>
                <w:iCs/>
                <w:noProof/>
                <w:color w:val="000000" w:themeColor="text1"/>
              </w:rPr>
            </w:pPr>
          </w:p>
        </w:tc>
      </w:tr>
    </w:tbl>
    <w:p w14:paraId="48D50575" w14:textId="77777777" w:rsidR="00B511A1" w:rsidRPr="00CF022A" w:rsidRDefault="00B511A1" w:rsidP="009374F2">
      <w:pPr>
        <w:spacing w:after="0" w:line="240" w:lineRule="auto"/>
        <w:rPr>
          <w:rFonts w:ascii="Times New Roman" w:eastAsia="Calibri" w:hAnsi="Times New Roman" w:cs="Times New Roman"/>
          <w:b/>
          <w:noProof/>
          <w:color w:val="000000" w:themeColor="text1"/>
        </w:rPr>
      </w:pPr>
    </w:p>
    <w:p w14:paraId="2F3F46AD" w14:textId="26ECD070" w:rsidR="00B511A1" w:rsidRPr="00CF022A"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 xml:space="preserve">Projekto </w:t>
      </w:r>
      <w:r w:rsidR="00DE7CB7" w:rsidRPr="00CF022A">
        <w:rPr>
          <w:rFonts w:ascii="Times New Roman" w:eastAsia="Calibri" w:hAnsi="Times New Roman" w:cs="Times New Roman"/>
          <w:b/>
          <w:noProof/>
          <w:color w:val="000000" w:themeColor="text1"/>
        </w:rPr>
        <w:t>aprašymas</w:t>
      </w:r>
    </w:p>
    <w:p w14:paraId="29872747" w14:textId="6D7958DB" w:rsidR="00B511A1" w:rsidRPr="00CF022A" w:rsidRDefault="00DE7CB7"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 xml:space="preserve">Trumpai aprašykite teikiamą projektą. Santraukoje turi būti nurodyta kokios problemos šiuo projektu buvo sprendžiamos. </w:t>
      </w:r>
      <w:r w:rsidR="00B511A1" w:rsidRPr="00CF022A">
        <w:rPr>
          <w:rFonts w:ascii="Times New Roman" w:eastAsia="Calibri" w:hAnsi="Times New Roman" w:cs="Times New Roman"/>
          <w:i/>
          <w:noProof/>
          <w:color w:val="000000" w:themeColor="text1"/>
        </w:rPr>
        <w:t>Kodėl šis projektas buvo reikalingas? Kokia buvo pradinė situacija rengiant šį projektą? Projekto tikslų minėti nereikia – tik aprašyti kontekstą.</w:t>
      </w:r>
    </w:p>
    <w:p w14:paraId="40FA8CC2" w14:textId="2314B043" w:rsidR="00B511A1" w:rsidRPr="00CF022A" w:rsidRDefault="00B511A1"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w:t>
      </w:r>
      <w:r w:rsidR="006B2091" w:rsidRPr="00CF022A">
        <w:rPr>
          <w:rFonts w:ascii="Times New Roman" w:eastAsia="Calibri" w:hAnsi="Times New Roman" w:cs="Times New Roman"/>
          <w:i/>
          <w:noProof/>
          <w:color w:val="000000" w:themeColor="text1"/>
        </w:rPr>
        <w:t>N</w:t>
      </w:r>
      <w:r w:rsidR="00E90024" w:rsidRPr="00CF022A">
        <w:rPr>
          <w:rFonts w:ascii="Times New Roman" w:eastAsia="Calibri" w:hAnsi="Times New Roman" w:cs="Times New Roman"/>
          <w:i/>
          <w:noProof/>
          <w:color w:val="000000" w:themeColor="text1"/>
        </w:rPr>
        <w:t>e mažiau nei</w:t>
      </w:r>
      <w:r w:rsidRPr="00CF022A">
        <w:rPr>
          <w:rFonts w:ascii="Times New Roman" w:eastAsia="Calibri" w:hAnsi="Times New Roman" w:cs="Times New Roman"/>
          <w:i/>
          <w:noProof/>
          <w:color w:val="000000" w:themeColor="text1"/>
        </w:rPr>
        <w:t xml:space="preserve"> </w:t>
      </w:r>
      <w:r w:rsidR="006B2091" w:rsidRPr="00CF022A">
        <w:rPr>
          <w:rFonts w:ascii="Times New Roman" w:eastAsia="Calibri" w:hAnsi="Times New Roman" w:cs="Times New Roman"/>
          <w:i/>
          <w:noProof/>
          <w:color w:val="000000" w:themeColor="text1"/>
        </w:rPr>
        <w:t>2</w:t>
      </w:r>
      <w:r w:rsidRPr="00CF022A">
        <w:rPr>
          <w:rFonts w:ascii="Times New Roman" w:eastAsia="Calibri" w:hAnsi="Times New Roman" w:cs="Times New Roman"/>
          <w:i/>
          <w:noProof/>
          <w:color w:val="000000" w:themeColor="text1"/>
        </w:rPr>
        <w:t>00 žodžių)</w:t>
      </w:r>
    </w:p>
    <w:tbl>
      <w:tblPr>
        <w:tblStyle w:val="Lentelstinklelis"/>
        <w:tblW w:w="5000" w:type="pct"/>
        <w:tblLook w:val="04A0" w:firstRow="1" w:lastRow="0" w:firstColumn="1" w:lastColumn="0" w:noHBand="0" w:noVBand="1"/>
      </w:tblPr>
      <w:tblGrid>
        <w:gridCol w:w="9628"/>
      </w:tblGrid>
      <w:tr w:rsidR="00B511A1" w:rsidRPr="00CF022A" w14:paraId="0753E6C3" w14:textId="77777777" w:rsidTr="001577E2">
        <w:trPr>
          <w:trHeight w:hRule="exact" w:val="567"/>
        </w:trPr>
        <w:tc>
          <w:tcPr>
            <w:tcW w:w="5000" w:type="pct"/>
          </w:tcPr>
          <w:p w14:paraId="66F6D0A1" w14:textId="77777777" w:rsidR="00B511A1" w:rsidRPr="00CF022A" w:rsidRDefault="00B511A1" w:rsidP="009374F2">
            <w:pPr>
              <w:rPr>
                <w:rFonts w:ascii="Times New Roman" w:eastAsia="Calibri" w:hAnsi="Times New Roman" w:cs="Times New Roman"/>
                <w:b/>
                <w:noProof/>
                <w:color w:val="000000" w:themeColor="text1"/>
              </w:rPr>
            </w:pPr>
          </w:p>
          <w:p w14:paraId="25AEAEBF" w14:textId="77777777" w:rsidR="00B511A1" w:rsidRPr="00CF022A" w:rsidRDefault="00B511A1" w:rsidP="009374F2">
            <w:pPr>
              <w:rPr>
                <w:rFonts w:ascii="Times New Roman" w:eastAsia="Calibri" w:hAnsi="Times New Roman" w:cs="Times New Roman"/>
                <w:b/>
                <w:noProof/>
                <w:color w:val="000000" w:themeColor="text1"/>
              </w:rPr>
            </w:pPr>
          </w:p>
          <w:p w14:paraId="7A5833B0" w14:textId="77777777" w:rsidR="00B511A1" w:rsidRPr="00CF022A" w:rsidRDefault="00B511A1" w:rsidP="009374F2">
            <w:pPr>
              <w:rPr>
                <w:rFonts w:ascii="Times New Roman" w:eastAsia="Calibri" w:hAnsi="Times New Roman" w:cs="Times New Roman"/>
                <w:b/>
                <w:noProof/>
                <w:color w:val="000000" w:themeColor="text1"/>
              </w:rPr>
            </w:pPr>
          </w:p>
          <w:p w14:paraId="24C3D1CA" w14:textId="77777777" w:rsidR="00B511A1" w:rsidRPr="00CF022A" w:rsidRDefault="00B511A1" w:rsidP="009374F2">
            <w:pPr>
              <w:rPr>
                <w:rFonts w:ascii="Times New Roman" w:eastAsia="Calibri" w:hAnsi="Times New Roman" w:cs="Times New Roman"/>
                <w:b/>
                <w:noProof/>
                <w:color w:val="000000" w:themeColor="text1"/>
              </w:rPr>
            </w:pPr>
          </w:p>
        </w:tc>
      </w:tr>
    </w:tbl>
    <w:p w14:paraId="38C8790B" w14:textId="77777777" w:rsidR="00B511A1" w:rsidRPr="00CF022A" w:rsidRDefault="00B511A1" w:rsidP="009374F2">
      <w:pPr>
        <w:spacing w:after="0" w:line="240" w:lineRule="auto"/>
        <w:rPr>
          <w:rFonts w:ascii="Times New Roman" w:eastAsia="Calibri" w:hAnsi="Times New Roman" w:cs="Times New Roman"/>
          <w:b/>
          <w:noProof/>
          <w:color w:val="000000" w:themeColor="text1"/>
        </w:rPr>
      </w:pPr>
    </w:p>
    <w:p w14:paraId="7DD8694B" w14:textId="77777777" w:rsidR="00B511A1" w:rsidRPr="00CF022A"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Projekto tikslai</w:t>
      </w:r>
    </w:p>
    <w:p w14:paraId="765893BB" w14:textId="0D4C6FE9" w:rsidR="00B511A1" w:rsidRPr="00CF022A" w:rsidRDefault="00B511A1"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Atsižvelgdami į aukščiau aprašytą kontekstą – nurodykite ką buvo norima pasiekti šiuo projektu</w:t>
      </w:r>
      <w:r w:rsidR="006B2091" w:rsidRPr="00CF022A">
        <w:rPr>
          <w:rFonts w:ascii="Times New Roman" w:eastAsia="Calibri" w:hAnsi="Times New Roman" w:cs="Times New Roman"/>
          <w:i/>
          <w:noProof/>
          <w:color w:val="000000" w:themeColor="text1"/>
        </w:rPr>
        <w:t xml:space="preserve"> (galima remtis ir projekto paraiškoje teikta informacija).</w:t>
      </w:r>
      <w:r w:rsidRPr="00CF022A">
        <w:rPr>
          <w:rFonts w:ascii="Times New Roman" w:eastAsia="Calibri" w:hAnsi="Times New Roman" w:cs="Times New Roman"/>
          <w:i/>
          <w:noProof/>
          <w:color w:val="000000" w:themeColor="text1"/>
        </w:rPr>
        <w:t xml:space="preserve"> Nerašykite apie projektą sudarančias veiklas, nes jos bus aprašytos žemiau esančiame laukelyje.</w:t>
      </w:r>
    </w:p>
    <w:p w14:paraId="3F2874A1" w14:textId="77777777" w:rsidR="00B511A1" w:rsidRPr="00CF022A" w:rsidRDefault="00B511A1" w:rsidP="009374F2">
      <w:pPr>
        <w:spacing w:after="0" w:line="240" w:lineRule="auto"/>
        <w:jc w:val="both"/>
        <w:rPr>
          <w:rFonts w:ascii="Times New Roman" w:eastAsia="Calibri" w:hAnsi="Times New Roman" w:cs="Times New Roman"/>
          <w:b/>
          <w:i/>
          <w:noProof/>
          <w:color w:val="000000" w:themeColor="text1"/>
        </w:rPr>
      </w:pPr>
      <w:r w:rsidRPr="00CF022A">
        <w:rPr>
          <w:rFonts w:ascii="Times New Roman" w:eastAsia="Calibri" w:hAnsi="Times New Roman" w:cs="Times New Roman"/>
          <w:b/>
          <w:i/>
          <w:noProof/>
          <w:color w:val="000000" w:themeColor="text1"/>
        </w:rPr>
        <w:t>Projekto tikslai turi būti numeruoti.</w:t>
      </w:r>
    </w:p>
    <w:tbl>
      <w:tblPr>
        <w:tblStyle w:val="Lentelstinklelis"/>
        <w:tblW w:w="5000" w:type="pct"/>
        <w:tblLook w:val="04A0" w:firstRow="1" w:lastRow="0" w:firstColumn="1" w:lastColumn="0" w:noHBand="0" w:noVBand="1"/>
      </w:tblPr>
      <w:tblGrid>
        <w:gridCol w:w="9628"/>
      </w:tblGrid>
      <w:tr w:rsidR="00B511A1" w:rsidRPr="00CF022A" w14:paraId="654E8C5D" w14:textId="77777777" w:rsidTr="001577E2">
        <w:trPr>
          <w:trHeight w:hRule="exact" w:val="567"/>
        </w:trPr>
        <w:tc>
          <w:tcPr>
            <w:tcW w:w="5000" w:type="pct"/>
          </w:tcPr>
          <w:p w14:paraId="0E0F1C88" w14:textId="77777777" w:rsidR="00B511A1" w:rsidRPr="00CF022A" w:rsidRDefault="00B511A1" w:rsidP="009374F2">
            <w:pPr>
              <w:jc w:val="both"/>
              <w:rPr>
                <w:rFonts w:ascii="Times New Roman" w:eastAsia="Calibri" w:hAnsi="Times New Roman" w:cs="Times New Roman"/>
                <w:i/>
                <w:noProof/>
                <w:color w:val="000000" w:themeColor="text1"/>
              </w:rPr>
            </w:pPr>
          </w:p>
          <w:p w14:paraId="74C6514A" w14:textId="77777777" w:rsidR="00B511A1" w:rsidRPr="00CF022A" w:rsidRDefault="00B511A1" w:rsidP="009374F2">
            <w:pPr>
              <w:jc w:val="both"/>
              <w:rPr>
                <w:rFonts w:ascii="Times New Roman" w:eastAsia="Calibri" w:hAnsi="Times New Roman" w:cs="Times New Roman"/>
                <w:i/>
                <w:noProof/>
                <w:color w:val="000000" w:themeColor="text1"/>
              </w:rPr>
            </w:pPr>
          </w:p>
          <w:p w14:paraId="77297373" w14:textId="77777777" w:rsidR="00B511A1" w:rsidRPr="00CF022A" w:rsidRDefault="00B511A1" w:rsidP="009374F2">
            <w:pPr>
              <w:jc w:val="both"/>
              <w:rPr>
                <w:rFonts w:ascii="Times New Roman" w:eastAsia="Calibri" w:hAnsi="Times New Roman" w:cs="Times New Roman"/>
                <w:i/>
                <w:noProof/>
                <w:color w:val="000000" w:themeColor="text1"/>
              </w:rPr>
            </w:pPr>
          </w:p>
          <w:p w14:paraId="0C3EEE74" w14:textId="77777777" w:rsidR="00B511A1" w:rsidRPr="00CF022A" w:rsidRDefault="00B511A1" w:rsidP="009374F2">
            <w:pPr>
              <w:jc w:val="both"/>
              <w:rPr>
                <w:rFonts w:ascii="Times New Roman" w:eastAsia="Calibri" w:hAnsi="Times New Roman" w:cs="Times New Roman"/>
                <w:i/>
                <w:noProof/>
                <w:color w:val="000000" w:themeColor="text1"/>
              </w:rPr>
            </w:pPr>
          </w:p>
        </w:tc>
      </w:tr>
    </w:tbl>
    <w:p w14:paraId="3C614C19" w14:textId="77777777" w:rsidR="00B511A1" w:rsidRPr="00CF022A" w:rsidRDefault="00B511A1" w:rsidP="009374F2">
      <w:pPr>
        <w:spacing w:after="0" w:line="240" w:lineRule="auto"/>
        <w:rPr>
          <w:rFonts w:ascii="Times New Roman" w:eastAsia="Calibri" w:hAnsi="Times New Roman" w:cs="Times New Roman"/>
          <w:b/>
          <w:noProof/>
          <w:color w:val="000000" w:themeColor="text1"/>
        </w:rPr>
      </w:pPr>
    </w:p>
    <w:p w14:paraId="7BB1264F" w14:textId="2EAF0DC9" w:rsidR="00B511A1" w:rsidRPr="00CF022A"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 xml:space="preserve">Projekto </w:t>
      </w:r>
      <w:r w:rsidR="00C14C84" w:rsidRPr="00CF022A">
        <w:rPr>
          <w:rFonts w:ascii="Times New Roman" w:eastAsia="Calibri" w:hAnsi="Times New Roman" w:cs="Times New Roman"/>
          <w:b/>
          <w:noProof/>
          <w:color w:val="000000" w:themeColor="text1"/>
        </w:rPr>
        <w:t xml:space="preserve">veiklos ir </w:t>
      </w:r>
      <w:r w:rsidRPr="00CF022A">
        <w:rPr>
          <w:rFonts w:ascii="Times New Roman" w:eastAsia="Calibri" w:hAnsi="Times New Roman" w:cs="Times New Roman"/>
          <w:b/>
          <w:noProof/>
          <w:color w:val="000000" w:themeColor="text1"/>
        </w:rPr>
        <w:t>rezultatai</w:t>
      </w:r>
    </w:p>
    <w:p w14:paraId="319FEA52" w14:textId="77777777" w:rsidR="006B2091" w:rsidRPr="00CF022A" w:rsidRDefault="00C14C84"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 xml:space="preserve">Kokios veiklos buvo vykdytos šiame projekte (chronologiškai)? </w:t>
      </w:r>
      <w:r w:rsidR="00B511A1" w:rsidRPr="00CF022A">
        <w:rPr>
          <w:rFonts w:ascii="Times New Roman" w:eastAsia="Calibri" w:hAnsi="Times New Roman" w:cs="Times New Roman"/>
          <w:i/>
          <w:noProof/>
          <w:color w:val="000000" w:themeColor="text1"/>
        </w:rPr>
        <w:t>Kas buvo pasiekta šiuo projektu? Kas pasikeitė? Kur įmanoma – pateikite statistinius duomenis, tačiau pokyčiai gali būti aprašomi ir be skaičių, paprastais teiginiais (pvz.: padidėjo pajamos, pasikeitė socialinė/finansinė/gamtosauginė aplinka, į veiklą buvo įtrauktos įvairios kitos organizacijos, išaugo pardavimai ar lankytojų skaičius, ir pan.).</w:t>
      </w:r>
    </w:p>
    <w:p w14:paraId="607AAD91" w14:textId="4670F536" w:rsidR="00B511A1" w:rsidRPr="00CF022A" w:rsidRDefault="00B511A1"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w:t>
      </w:r>
      <w:r w:rsidR="006B2091" w:rsidRPr="00CF022A">
        <w:rPr>
          <w:rFonts w:ascii="Times New Roman" w:eastAsia="Calibri" w:hAnsi="Times New Roman" w:cs="Times New Roman"/>
          <w:i/>
          <w:noProof/>
          <w:color w:val="000000" w:themeColor="text1"/>
        </w:rPr>
        <w:t>N</w:t>
      </w:r>
      <w:r w:rsidR="00E90024" w:rsidRPr="00CF022A">
        <w:rPr>
          <w:rFonts w:ascii="Times New Roman" w:eastAsia="Calibri" w:hAnsi="Times New Roman" w:cs="Times New Roman"/>
          <w:i/>
          <w:noProof/>
          <w:color w:val="000000" w:themeColor="text1"/>
        </w:rPr>
        <w:t>e mažiau</w:t>
      </w:r>
      <w:r w:rsidRPr="00CF022A">
        <w:rPr>
          <w:rFonts w:ascii="Times New Roman" w:eastAsia="Calibri" w:hAnsi="Times New Roman" w:cs="Times New Roman"/>
          <w:i/>
          <w:noProof/>
          <w:color w:val="000000" w:themeColor="text1"/>
        </w:rPr>
        <w:t xml:space="preserve"> </w:t>
      </w:r>
      <w:r w:rsidR="00E90024" w:rsidRPr="00CF022A">
        <w:rPr>
          <w:rFonts w:ascii="Times New Roman" w:eastAsia="Calibri" w:hAnsi="Times New Roman" w:cs="Times New Roman"/>
          <w:i/>
          <w:noProof/>
          <w:color w:val="000000" w:themeColor="text1"/>
        </w:rPr>
        <w:t>nei 2</w:t>
      </w:r>
      <w:r w:rsidRPr="00CF022A">
        <w:rPr>
          <w:rFonts w:ascii="Times New Roman" w:eastAsia="Calibri" w:hAnsi="Times New Roman" w:cs="Times New Roman"/>
          <w:i/>
          <w:noProof/>
          <w:color w:val="000000" w:themeColor="text1"/>
        </w:rPr>
        <w:t>00 žodžių)</w:t>
      </w:r>
    </w:p>
    <w:tbl>
      <w:tblPr>
        <w:tblStyle w:val="Lentelstinklelis"/>
        <w:tblW w:w="5000" w:type="pct"/>
        <w:tblLook w:val="04A0" w:firstRow="1" w:lastRow="0" w:firstColumn="1" w:lastColumn="0" w:noHBand="0" w:noVBand="1"/>
      </w:tblPr>
      <w:tblGrid>
        <w:gridCol w:w="9628"/>
      </w:tblGrid>
      <w:tr w:rsidR="00B511A1" w:rsidRPr="00CF022A" w14:paraId="0C43E3AC" w14:textId="77777777" w:rsidTr="001577E2">
        <w:trPr>
          <w:trHeight w:hRule="exact" w:val="567"/>
        </w:trPr>
        <w:tc>
          <w:tcPr>
            <w:tcW w:w="5000" w:type="pct"/>
          </w:tcPr>
          <w:p w14:paraId="7D8DD44E" w14:textId="77777777" w:rsidR="00B511A1" w:rsidRPr="00CF022A" w:rsidRDefault="00B511A1" w:rsidP="009374F2">
            <w:pPr>
              <w:jc w:val="both"/>
              <w:rPr>
                <w:rFonts w:ascii="Times New Roman" w:eastAsia="Calibri" w:hAnsi="Times New Roman" w:cs="Times New Roman"/>
                <w:noProof/>
                <w:color w:val="000000" w:themeColor="text1"/>
              </w:rPr>
            </w:pPr>
          </w:p>
          <w:p w14:paraId="45169CF0" w14:textId="77777777" w:rsidR="00B511A1" w:rsidRPr="00CF022A" w:rsidRDefault="00B511A1" w:rsidP="009374F2">
            <w:pPr>
              <w:jc w:val="both"/>
              <w:rPr>
                <w:rFonts w:ascii="Times New Roman" w:eastAsia="Calibri" w:hAnsi="Times New Roman" w:cs="Times New Roman"/>
                <w:noProof/>
                <w:color w:val="000000" w:themeColor="text1"/>
              </w:rPr>
            </w:pPr>
          </w:p>
          <w:p w14:paraId="0F8F6C8C" w14:textId="77777777" w:rsidR="00B511A1" w:rsidRPr="00CF022A" w:rsidRDefault="00B511A1" w:rsidP="009374F2">
            <w:pPr>
              <w:jc w:val="both"/>
              <w:rPr>
                <w:rFonts w:ascii="Times New Roman" w:eastAsia="Calibri" w:hAnsi="Times New Roman" w:cs="Times New Roman"/>
                <w:noProof/>
                <w:color w:val="000000" w:themeColor="text1"/>
              </w:rPr>
            </w:pPr>
          </w:p>
        </w:tc>
      </w:tr>
    </w:tbl>
    <w:p w14:paraId="48D83821" w14:textId="77777777" w:rsidR="00B511A1" w:rsidRPr="00CF022A" w:rsidRDefault="00B511A1" w:rsidP="009374F2">
      <w:pPr>
        <w:spacing w:after="0" w:line="240" w:lineRule="auto"/>
        <w:rPr>
          <w:rFonts w:ascii="Times New Roman" w:eastAsia="Calibri" w:hAnsi="Times New Roman" w:cs="Times New Roman"/>
          <w:b/>
          <w:noProof/>
          <w:color w:val="000000" w:themeColor="text1"/>
        </w:rPr>
      </w:pPr>
    </w:p>
    <w:p w14:paraId="29EE1D3C" w14:textId="77777777" w:rsidR="00B511A1" w:rsidRPr="00CF022A" w:rsidRDefault="00B511A1" w:rsidP="009374F2">
      <w:pPr>
        <w:pStyle w:val="Sraopastraipa"/>
        <w:numPr>
          <w:ilvl w:val="0"/>
          <w:numId w:val="4"/>
        </w:numPr>
        <w:spacing w:after="0" w:line="240" w:lineRule="auto"/>
        <w:rPr>
          <w:rFonts w:ascii="Times New Roman" w:eastAsia="Calibri" w:hAnsi="Times New Roman" w:cs="Times New Roman"/>
          <w:b/>
          <w:noProof/>
          <w:color w:val="000000" w:themeColor="text1"/>
        </w:rPr>
      </w:pPr>
      <w:r w:rsidRPr="00CF022A">
        <w:rPr>
          <w:rFonts w:ascii="Times New Roman" w:eastAsia="Calibri" w:hAnsi="Times New Roman" w:cs="Times New Roman"/>
          <w:b/>
          <w:noProof/>
          <w:color w:val="000000" w:themeColor="text1"/>
        </w:rPr>
        <w:t>Projekto metu išmoktos pamokos</w:t>
      </w:r>
    </w:p>
    <w:p w14:paraId="2EE45912" w14:textId="77777777" w:rsidR="00B511A1" w:rsidRPr="00CF022A" w:rsidRDefault="00B511A1" w:rsidP="009374F2">
      <w:pPr>
        <w:spacing w:after="0" w:line="240" w:lineRule="auto"/>
        <w:jc w:val="both"/>
        <w:rPr>
          <w:rFonts w:ascii="Times New Roman" w:eastAsia="Calibri" w:hAnsi="Times New Roman" w:cs="Times New Roman"/>
          <w:i/>
          <w:noProof/>
          <w:color w:val="000000" w:themeColor="text1"/>
        </w:rPr>
      </w:pPr>
      <w:r w:rsidRPr="00CF022A">
        <w:rPr>
          <w:rFonts w:ascii="Times New Roman" w:eastAsia="Calibri" w:hAnsi="Times New Roman" w:cs="Times New Roman"/>
          <w:i/>
          <w:noProof/>
          <w:color w:val="000000" w:themeColor="text1"/>
        </w:rPr>
        <w:t>Į kokius svarbiausius dalykus būtų verta atkreipti dėmesį kartojant šį projektą? Kas šiame projekte Jums buvo įdomaus ir netikėto? Ką šiame projekte būtų buvę galima atlikti geriau?</w:t>
      </w:r>
    </w:p>
    <w:tbl>
      <w:tblPr>
        <w:tblStyle w:val="Lentelstinklelis"/>
        <w:tblW w:w="5000" w:type="pct"/>
        <w:tblLook w:val="04A0" w:firstRow="1" w:lastRow="0" w:firstColumn="1" w:lastColumn="0" w:noHBand="0" w:noVBand="1"/>
      </w:tblPr>
      <w:tblGrid>
        <w:gridCol w:w="9628"/>
      </w:tblGrid>
      <w:tr w:rsidR="00B511A1" w:rsidRPr="00CF022A" w14:paraId="58241890" w14:textId="77777777" w:rsidTr="001577E2">
        <w:trPr>
          <w:trHeight w:hRule="exact" w:val="567"/>
        </w:trPr>
        <w:tc>
          <w:tcPr>
            <w:tcW w:w="5000" w:type="pct"/>
          </w:tcPr>
          <w:p w14:paraId="7F32BA5A" w14:textId="1DFFBB0A" w:rsidR="00B511A1" w:rsidRPr="00CF022A" w:rsidRDefault="00B511A1" w:rsidP="009374F2">
            <w:pPr>
              <w:jc w:val="both"/>
              <w:rPr>
                <w:rFonts w:ascii="Times New Roman" w:eastAsia="Calibri" w:hAnsi="Times New Roman" w:cs="Times New Roman"/>
                <w:i/>
                <w:noProof/>
                <w:color w:val="000000" w:themeColor="text1"/>
              </w:rPr>
            </w:pPr>
          </w:p>
        </w:tc>
      </w:tr>
    </w:tbl>
    <w:p w14:paraId="1B53326D" w14:textId="77777777" w:rsidR="00B511A1" w:rsidRPr="00CF022A" w:rsidRDefault="00B511A1" w:rsidP="009374F2">
      <w:pPr>
        <w:spacing w:after="0" w:line="240" w:lineRule="auto"/>
        <w:jc w:val="both"/>
        <w:rPr>
          <w:rFonts w:ascii="Times New Roman" w:eastAsia="Calibri" w:hAnsi="Times New Roman" w:cs="Times New Roman"/>
          <w:noProof/>
          <w:color w:val="000000" w:themeColor="text1"/>
        </w:rPr>
      </w:pPr>
      <w:bookmarkStart w:id="1" w:name="_Hlk59196649"/>
    </w:p>
    <w:p w14:paraId="61C25251" w14:textId="09112754" w:rsidR="00B511A1" w:rsidRPr="00CF022A" w:rsidRDefault="00B511A1" w:rsidP="009374F2">
      <w:pPr>
        <w:pStyle w:val="Sraopastraipa"/>
        <w:numPr>
          <w:ilvl w:val="0"/>
          <w:numId w:val="4"/>
        </w:numPr>
        <w:spacing w:after="0" w:line="240" w:lineRule="auto"/>
        <w:ind w:left="1655" w:hanging="357"/>
        <w:jc w:val="both"/>
        <w:rPr>
          <w:rFonts w:ascii="Times New Roman" w:hAnsi="Times New Roman" w:cs="Times New Roman"/>
          <w:b/>
          <w:bCs/>
          <w:color w:val="000000" w:themeColor="text1"/>
        </w:rPr>
      </w:pPr>
      <w:r w:rsidRPr="00CF022A">
        <w:rPr>
          <w:rFonts w:ascii="Times New Roman" w:hAnsi="Times New Roman" w:cs="Times New Roman"/>
          <w:b/>
          <w:bCs/>
          <w:color w:val="000000" w:themeColor="text1"/>
        </w:rPr>
        <w:t>Projekto įgyvendinimą atspindinčios nuotrauk</w:t>
      </w:r>
      <w:r w:rsidR="006B2091" w:rsidRPr="00CF022A">
        <w:rPr>
          <w:rFonts w:ascii="Times New Roman" w:hAnsi="Times New Roman" w:cs="Times New Roman"/>
          <w:b/>
          <w:bCs/>
          <w:color w:val="000000" w:themeColor="text1"/>
        </w:rPr>
        <w:t>o</w:t>
      </w:r>
      <w:r w:rsidRPr="00CF022A">
        <w:rPr>
          <w:rFonts w:ascii="Times New Roman" w:hAnsi="Times New Roman" w:cs="Times New Roman"/>
          <w:b/>
          <w:bCs/>
          <w:color w:val="000000" w:themeColor="text1"/>
        </w:rPr>
        <w:t xml:space="preserve">s </w:t>
      </w:r>
    </w:p>
    <w:p w14:paraId="14A271F0" w14:textId="0A8E5585" w:rsidR="00507849" w:rsidRPr="00CF022A" w:rsidRDefault="00B511A1" w:rsidP="009374F2">
      <w:pPr>
        <w:spacing w:after="0" w:line="240" w:lineRule="auto"/>
        <w:jc w:val="both"/>
        <w:rPr>
          <w:rFonts w:ascii="Times New Roman" w:hAnsi="Times New Roman" w:cs="Times New Roman"/>
          <w:i/>
          <w:iCs/>
          <w:color w:val="000000" w:themeColor="text1"/>
        </w:rPr>
      </w:pPr>
      <w:r w:rsidRPr="00CF022A">
        <w:rPr>
          <w:rFonts w:ascii="Times New Roman" w:hAnsi="Times New Roman" w:cs="Times New Roman"/>
          <w:i/>
          <w:iCs/>
          <w:color w:val="000000" w:themeColor="text1"/>
        </w:rPr>
        <w:t xml:space="preserve">Prašome pateikti bent 3 </w:t>
      </w:r>
      <w:r w:rsidR="001577E2" w:rsidRPr="00CF022A">
        <w:rPr>
          <w:rFonts w:ascii="Times New Roman" w:hAnsi="Times New Roman" w:cs="Times New Roman"/>
          <w:i/>
          <w:iCs/>
          <w:color w:val="000000" w:themeColor="text1"/>
        </w:rPr>
        <w:t xml:space="preserve">geros kokybės </w:t>
      </w:r>
      <w:r w:rsidRPr="00CF022A">
        <w:rPr>
          <w:rFonts w:ascii="Times New Roman" w:hAnsi="Times New Roman" w:cs="Times New Roman"/>
          <w:i/>
          <w:iCs/>
          <w:color w:val="000000" w:themeColor="text1"/>
        </w:rPr>
        <w:t>projekto įgyvendinimą atspindinčias nuotraukas. Esant galimybei, pateikite daugiau nuotraukų ar net filmuotą medžiagą. Prie Jūsų pateiktos medžiagos bus nurodoma jų autorystė, todėl būtinai nurodykite, kas yra nuotraukų ar filmuotos medžiagos savininkas.</w:t>
      </w:r>
      <w:bookmarkEnd w:id="1"/>
    </w:p>
    <w:sectPr w:rsidR="00507849" w:rsidRPr="00CF022A" w:rsidSect="00CF022A">
      <w:pgSz w:w="11906" w:h="16838"/>
      <w:pgMar w:top="1134" w:right="567" w:bottom="851"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Times New Roman,Calibri">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169"/>
    <w:multiLevelType w:val="hybridMultilevel"/>
    <w:tmpl w:val="5748DAFC"/>
    <w:lvl w:ilvl="0" w:tplc="04270001">
      <w:start w:val="1"/>
      <w:numFmt w:val="bullet"/>
      <w:lvlText w:val=""/>
      <w:lvlJc w:val="left"/>
      <w:pPr>
        <w:ind w:left="1076" w:hanging="360"/>
      </w:pPr>
      <w:rPr>
        <w:rFonts w:ascii="Symbol" w:hAnsi="Symbol" w:hint="default"/>
      </w:rPr>
    </w:lvl>
    <w:lvl w:ilvl="1" w:tplc="04270003" w:tentative="1">
      <w:start w:val="1"/>
      <w:numFmt w:val="bullet"/>
      <w:lvlText w:val="o"/>
      <w:lvlJc w:val="left"/>
      <w:pPr>
        <w:ind w:left="1796" w:hanging="360"/>
      </w:pPr>
      <w:rPr>
        <w:rFonts w:ascii="Courier New" w:hAnsi="Courier New" w:cs="Courier New" w:hint="default"/>
      </w:rPr>
    </w:lvl>
    <w:lvl w:ilvl="2" w:tplc="04270005" w:tentative="1">
      <w:start w:val="1"/>
      <w:numFmt w:val="bullet"/>
      <w:lvlText w:val=""/>
      <w:lvlJc w:val="left"/>
      <w:pPr>
        <w:ind w:left="2516" w:hanging="360"/>
      </w:pPr>
      <w:rPr>
        <w:rFonts w:ascii="Wingdings" w:hAnsi="Wingdings" w:hint="default"/>
      </w:rPr>
    </w:lvl>
    <w:lvl w:ilvl="3" w:tplc="04270001" w:tentative="1">
      <w:start w:val="1"/>
      <w:numFmt w:val="bullet"/>
      <w:lvlText w:val=""/>
      <w:lvlJc w:val="left"/>
      <w:pPr>
        <w:ind w:left="3236" w:hanging="360"/>
      </w:pPr>
      <w:rPr>
        <w:rFonts w:ascii="Symbol" w:hAnsi="Symbol" w:hint="default"/>
      </w:rPr>
    </w:lvl>
    <w:lvl w:ilvl="4" w:tplc="04270003" w:tentative="1">
      <w:start w:val="1"/>
      <w:numFmt w:val="bullet"/>
      <w:lvlText w:val="o"/>
      <w:lvlJc w:val="left"/>
      <w:pPr>
        <w:ind w:left="3956" w:hanging="360"/>
      </w:pPr>
      <w:rPr>
        <w:rFonts w:ascii="Courier New" w:hAnsi="Courier New" w:cs="Courier New" w:hint="default"/>
      </w:rPr>
    </w:lvl>
    <w:lvl w:ilvl="5" w:tplc="04270005" w:tentative="1">
      <w:start w:val="1"/>
      <w:numFmt w:val="bullet"/>
      <w:lvlText w:val=""/>
      <w:lvlJc w:val="left"/>
      <w:pPr>
        <w:ind w:left="4676" w:hanging="360"/>
      </w:pPr>
      <w:rPr>
        <w:rFonts w:ascii="Wingdings" w:hAnsi="Wingdings" w:hint="default"/>
      </w:rPr>
    </w:lvl>
    <w:lvl w:ilvl="6" w:tplc="04270001" w:tentative="1">
      <w:start w:val="1"/>
      <w:numFmt w:val="bullet"/>
      <w:lvlText w:val=""/>
      <w:lvlJc w:val="left"/>
      <w:pPr>
        <w:ind w:left="5396" w:hanging="360"/>
      </w:pPr>
      <w:rPr>
        <w:rFonts w:ascii="Symbol" w:hAnsi="Symbol" w:hint="default"/>
      </w:rPr>
    </w:lvl>
    <w:lvl w:ilvl="7" w:tplc="04270003" w:tentative="1">
      <w:start w:val="1"/>
      <w:numFmt w:val="bullet"/>
      <w:lvlText w:val="o"/>
      <w:lvlJc w:val="left"/>
      <w:pPr>
        <w:ind w:left="6116" w:hanging="360"/>
      </w:pPr>
      <w:rPr>
        <w:rFonts w:ascii="Courier New" w:hAnsi="Courier New" w:cs="Courier New" w:hint="default"/>
      </w:rPr>
    </w:lvl>
    <w:lvl w:ilvl="8" w:tplc="04270005" w:tentative="1">
      <w:start w:val="1"/>
      <w:numFmt w:val="bullet"/>
      <w:lvlText w:val=""/>
      <w:lvlJc w:val="left"/>
      <w:pPr>
        <w:ind w:left="6836" w:hanging="360"/>
      </w:pPr>
      <w:rPr>
        <w:rFonts w:ascii="Wingdings" w:hAnsi="Wingdings" w:hint="default"/>
      </w:rPr>
    </w:lvl>
  </w:abstractNum>
  <w:abstractNum w:abstractNumId="1" w15:restartNumberingAfterBreak="0">
    <w:nsid w:val="237E512D"/>
    <w:multiLevelType w:val="hybridMultilevel"/>
    <w:tmpl w:val="CA56C6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756895"/>
    <w:multiLevelType w:val="hybridMultilevel"/>
    <w:tmpl w:val="F0F22FC2"/>
    <w:lvl w:ilvl="0" w:tplc="0427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323C57B5"/>
    <w:multiLevelType w:val="hybridMultilevel"/>
    <w:tmpl w:val="4E160222"/>
    <w:lvl w:ilvl="0" w:tplc="515EF582">
      <w:start w:val="1"/>
      <w:numFmt w:val="decimal"/>
      <w:lvlText w:val="%1."/>
      <w:lvlJc w:val="left"/>
      <w:pPr>
        <w:ind w:left="1440" w:hanging="360"/>
      </w:pPr>
      <w:rPr>
        <w:vertAlign w:val="baseline"/>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3D813D2F"/>
    <w:multiLevelType w:val="hybridMultilevel"/>
    <w:tmpl w:val="F3128CB6"/>
    <w:lvl w:ilvl="0" w:tplc="9C563294">
      <w:start w:val="1"/>
      <w:numFmt w:val="bullet"/>
      <w:lvlText w:val="•"/>
      <w:lvlJc w:val="left"/>
      <w:pPr>
        <w:tabs>
          <w:tab w:val="num" w:pos="720"/>
        </w:tabs>
        <w:ind w:left="720" w:hanging="360"/>
      </w:pPr>
      <w:rPr>
        <w:rFonts w:ascii="Times New Roman" w:hAnsi="Times New Roman" w:hint="default"/>
      </w:rPr>
    </w:lvl>
    <w:lvl w:ilvl="1" w:tplc="9D6489D6" w:tentative="1">
      <w:start w:val="1"/>
      <w:numFmt w:val="bullet"/>
      <w:lvlText w:val="•"/>
      <w:lvlJc w:val="left"/>
      <w:pPr>
        <w:tabs>
          <w:tab w:val="num" w:pos="1440"/>
        </w:tabs>
        <w:ind w:left="1440" w:hanging="360"/>
      </w:pPr>
      <w:rPr>
        <w:rFonts w:ascii="Times New Roman" w:hAnsi="Times New Roman" w:hint="default"/>
      </w:rPr>
    </w:lvl>
    <w:lvl w:ilvl="2" w:tplc="5D1C8522" w:tentative="1">
      <w:start w:val="1"/>
      <w:numFmt w:val="bullet"/>
      <w:lvlText w:val="•"/>
      <w:lvlJc w:val="left"/>
      <w:pPr>
        <w:tabs>
          <w:tab w:val="num" w:pos="2160"/>
        </w:tabs>
        <w:ind w:left="2160" w:hanging="360"/>
      </w:pPr>
      <w:rPr>
        <w:rFonts w:ascii="Times New Roman" w:hAnsi="Times New Roman" w:hint="default"/>
      </w:rPr>
    </w:lvl>
    <w:lvl w:ilvl="3" w:tplc="070E0630" w:tentative="1">
      <w:start w:val="1"/>
      <w:numFmt w:val="bullet"/>
      <w:lvlText w:val="•"/>
      <w:lvlJc w:val="left"/>
      <w:pPr>
        <w:tabs>
          <w:tab w:val="num" w:pos="2880"/>
        </w:tabs>
        <w:ind w:left="2880" w:hanging="360"/>
      </w:pPr>
      <w:rPr>
        <w:rFonts w:ascii="Times New Roman" w:hAnsi="Times New Roman" w:hint="default"/>
      </w:rPr>
    </w:lvl>
    <w:lvl w:ilvl="4" w:tplc="B7FE06F8" w:tentative="1">
      <w:start w:val="1"/>
      <w:numFmt w:val="bullet"/>
      <w:lvlText w:val="•"/>
      <w:lvlJc w:val="left"/>
      <w:pPr>
        <w:tabs>
          <w:tab w:val="num" w:pos="3600"/>
        </w:tabs>
        <w:ind w:left="3600" w:hanging="360"/>
      </w:pPr>
      <w:rPr>
        <w:rFonts w:ascii="Times New Roman" w:hAnsi="Times New Roman" w:hint="default"/>
      </w:rPr>
    </w:lvl>
    <w:lvl w:ilvl="5" w:tplc="AD7C13F6" w:tentative="1">
      <w:start w:val="1"/>
      <w:numFmt w:val="bullet"/>
      <w:lvlText w:val="•"/>
      <w:lvlJc w:val="left"/>
      <w:pPr>
        <w:tabs>
          <w:tab w:val="num" w:pos="4320"/>
        </w:tabs>
        <w:ind w:left="4320" w:hanging="360"/>
      </w:pPr>
      <w:rPr>
        <w:rFonts w:ascii="Times New Roman" w:hAnsi="Times New Roman" w:hint="default"/>
      </w:rPr>
    </w:lvl>
    <w:lvl w:ilvl="6" w:tplc="3C8A0AE0" w:tentative="1">
      <w:start w:val="1"/>
      <w:numFmt w:val="bullet"/>
      <w:lvlText w:val="•"/>
      <w:lvlJc w:val="left"/>
      <w:pPr>
        <w:tabs>
          <w:tab w:val="num" w:pos="5040"/>
        </w:tabs>
        <w:ind w:left="5040" w:hanging="360"/>
      </w:pPr>
      <w:rPr>
        <w:rFonts w:ascii="Times New Roman" w:hAnsi="Times New Roman" w:hint="default"/>
      </w:rPr>
    </w:lvl>
    <w:lvl w:ilvl="7" w:tplc="B2D89BC0" w:tentative="1">
      <w:start w:val="1"/>
      <w:numFmt w:val="bullet"/>
      <w:lvlText w:val="•"/>
      <w:lvlJc w:val="left"/>
      <w:pPr>
        <w:tabs>
          <w:tab w:val="num" w:pos="5760"/>
        </w:tabs>
        <w:ind w:left="5760" w:hanging="360"/>
      </w:pPr>
      <w:rPr>
        <w:rFonts w:ascii="Times New Roman" w:hAnsi="Times New Roman" w:hint="default"/>
      </w:rPr>
    </w:lvl>
    <w:lvl w:ilvl="8" w:tplc="C344874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9247E9E"/>
    <w:multiLevelType w:val="hybridMultilevel"/>
    <w:tmpl w:val="4E160222"/>
    <w:lvl w:ilvl="0" w:tplc="FFFFFFFF">
      <w:start w:val="1"/>
      <w:numFmt w:val="decimal"/>
      <w:lvlText w:val="%1."/>
      <w:lvlJc w:val="left"/>
      <w:pPr>
        <w:ind w:left="1440" w:hanging="360"/>
      </w:pPr>
      <w:rPr>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7DF27525"/>
    <w:multiLevelType w:val="hybridMultilevel"/>
    <w:tmpl w:val="9A8C6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EB65B71"/>
    <w:multiLevelType w:val="hybridMultilevel"/>
    <w:tmpl w:val="D4B8578E"/>
    <w:lvl w:ilvl="0" w:tplc="FFFFFFFF">
      <w:start w:val="1"/>
      <w:numFmt w:val="decimal"/>
      <w:lvlText w:val="%1."/>
      <w:lvlJc w:val="left"/>
      <w:pPr>
        <w:ind w:left="1656" w:hanging="360"/>
      </w:pPr>
      <w:rPr>
        <w:vertAlign w:val="baseline"/>
      </w:rPr>
    </w:lvl>
    <w:lvl w:ilvl="1" w:tplc="04270019" w:tentative="1">
      <w:start w:val="1"/>
      <w:numFmt w:val="lowerLetter"/>
      <w:lvlText w:val="%2."/>
      <w:lvlJc w:val="left"/>
      <w:pPr>
        <w:ind w:left="1656" w:hanging="360"/>
      </w:pPr>
    </w:lvl>
    <w:lvl w:ilvl="2" w:tplc="0427001B" w:tentative="1">
      <w:start w:val="1"/>
      <w:numFmt w:val="lowerRoman"/>
      <w:lvlText w:val="%3."/>
      <w:lvlJc w:val="right"/>
      <w:pPr>
        <w:ind w:left="2376" w:hanging="180"/>
      </w:pPr>
    </w:lvl>
    <w:lvl w:ilvl="3" w:tplc="0427000F" w:tentative="1">
      <w:start w:val="1"/>
      <w:numFmt w:val="decimal"/>
      <w:lvlText w:val="%4."/>
      <w:lvlJc w:val="left"/>
      <w:pPr>
        <w:ind w:left="3096" w:hanging="360"/>
      </w:pPr>
    </w:lvl>
    <w:lvl w:ilvl="4" w:tplc="04270019" w:tentative="1">
      <w:start w:val="1"/>
      <w:numFmt w:val="lowerLetter"/>
      <w:lvlText w:val="%5."/>
      <w:lvlJc w:val="left"/>
      <w:pPr>
        <w:ind w:left="3816" w:hanging="360"/>
      </w:pPr>
    </w:lvl>
    <w:lvl w:ilvl="5" w:tplc="0427001B" w:tentative="1">
      <w:start w:val="1"/>
      <w:numFmt w:val="lowerRoman"/>
      <w:lvlText w:val="%6."/>
      <w:lvlJc w:val="right"/>
      <w:pPr>
        <w:ind w:left="4536" w:hanging="180"/>
      </w:pPr>
    </w:lvl>
    <w:lvl w:ilvl="6" w:tplc="0427000F" w:tentative="1">
      <w:start w:val="1"/>
      <w:numFmt w:val="decimal"/>
      <w:lvlText w:val="%7."/>
      <w:lvlJc w:val="left"/>
      <w:pPr>
        <w:ind w:left="5256" w:hanging="360"/>
      </w:pPr>
    </w:lvl>
    <w:lvl w:ilvl="7" w:tplc="04270019" w:tentative="1">
      <w:start w:val="1"/>
      <w:numFmt w:val="lowerLetter"/>
      <w:lvlText w:val="%8."/>
      <w:lvlJc w:val="left"/>
      <w:pPr>
        <w:ind w:left="5976" w:hanging="360"/>
      </w:pPr>
    </w:lvl>
    <w:lvl w:ilvl="8" w:tplc="0427001B" w:tentative="1">
      <w:start w:val="1"/>
      <w:numFmt w:val="lowerRoman"/>
      <w:lvlText w:val="%9."/>
      <w:lvlJc w:val="right"/>
      <w:pPr>
        <w:ind w:left="6696" w:hanging="180"/>
      </w:pPr>
    </w:lvl>
  </w:abstractNum>
  <w:num w:numId="1">
    <w:abstractNumId w:val="4"/>
  </w:num>
  <w:num w:numId="2">
    <w:abstractNumId w:val="3"/>
  </w:num>
  <w:num w:numId="3">
    <w:abstractNumId w:val="5"/>
  </w:num>
  <w:num w:numId="4">
    <w:abstractNumId w:val="7"/>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A1"/>
    <w:rsid w:val="001577E2"/>
    <w:rsid w:val="00190C75"/>
    <w:rsid w:val="003771D3"/>
    <w:rsid w:val="00484FF9"/>
    <w:rsid w:val="00507849"/>
    <w:rsid w:val="006B2091"/>
    <w:rsid w:val="009374F2"/>
    <w:rsid w:val="00A24661"/>
    <w:rsid w:val="00B511A1"/>
    <w:rsid w:val="00B62F0A"/>
    <w:rsid w:val="00C14C84"/>
    <w:rsid w:val="00C96125"/>
    <w:rsid w:val="00CA1479"/>
    <w:rsid w:val="00CF022A"/>
    <w:rsid w:val="00D16074"/>
    <w:rsid w:val="00DE7CB7"/>
    <w:rsid w:val="00E90024"/>
    <w:rsid w:val="00F456B7"/>
    <w:rsid w:val="00F83E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28F2"/>
  <w15:chartTrackingRefBased/>
  <w15:docId w15:val="{C2C78F52-BF06-4D82-A2AA-B2EEAB6A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11A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ormal bullet 2,Bullet list,List Paragraph1,1st level - Bullet List Paragraph,Lettre d'introduction,Paragrafo elenco,Paragraph,Bullet EY,List Paragraph11,Normal bullet 21,List Paragraph111,Bullet list1,Bullet point 1"/>
    <w:basedOn w:val="prastasis"/>
    <w:link w:val="SraopastraipaDiagrama"/>
    <w:uiPriority w:val="34"/>
    <w:qFormat/>
    <w:rsid w:val="00B511A1"/>
    <w:pPr>
      <w:ind w:left="720"/>
      <w:contextualSpacing/>
    </w:pPr>
  </w:style>
  <w:style w:type="character" w:customStyle="1" w:styleId="SraopastraipaDiagrama">
    <w:name w:val="Sąrašo pastraipa Diagrama"/>
    <w:aliases w:val="Normal bullet 2 Diagrama,Bullet list Diagrama,List Paragraph1 Diagrama,1st level - Bullet List Paragraph Diagrama,Lettre d'introduction Diagrama,Paragrafo elenco Diagrama,Paragraph Diagrama,Bullet EY Diagrama"/>
    <w:basedOn w:val="Numatytasispastraiposriftas"/>
    <w:link w:val="Sraopastraipa"/>
    <w:uiPriority w:val="34"/>
    <w:rsid w:val="00B511A1"/>
  </w:style>
  <w:style w:type="table" w:styleId="Lentelstinklelis">
    <w:name w:val="Table Grid"/>
    <w:basedOn w:val="prastojilentel"/>
    <w:uiPriority w:val="39"/>
    <w:rsid w:val="00B5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90C7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90C75"/>
    <w:rPr>
      <w:rFonts w:ascii="Segoe UI" w:hAnsi="Segoe UI" w:cs="Segoe UI"/>
      <w:sz w:val="18"/>
      <w:szCs w:val="18"/>
    </w:rPr>
  </w:style>
  <w:style w:type="character" w:styleId="Komentaronuoroda">
    <w:name w:val="annotation reference"/>
    <w:basedOn w:val="Numatytasispastraiposriftas"/>
    <w:uiPriority w:val="99"/>
    <w:semiHidden/>
    <w:unhideWhenUsed/>
    <w:rsid w:val="00190C75"/>
    <w:rPr>
      <w:sz w:val="16"/>
      <w:szCs w:val="16"/>
    </w:rPr>
  </w:style>
  <w:style w:type="paragraph" w:styleId="Komentarotekstas">
    <w:name w:val="annotation text"/>
    <w:basedOn w:val="prastasis"/>
    <w:link w:val="KomentarotekstasDiagrama"/>
    <w:uiPriority w:val="99"/>
    <w:semiHidden/>
    <w:unhideWhenUsed/>
    <w:rsid w:val="00190C7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90C75"/>
    <w:rPr>
      <w:sz w:val="20"/>
      <w:szCs w:val="20"/>
    </w:rPr>
  </w:style>
  <w:style w:type="paragraph" w:styleId="Komentarotema">
    <w:name w:val="annotation subject"/>
    <w:basedOn w:val="Komentarotekstas"/>
    <w:next w:val="Komentarotekstas"/>
    <w:link w:val="KomentarotemaDiagrama"/>
    <w:uiPriority w:val="99"/>
    <w:semiHidden/>
    <w:unhideWhenUsed/>
    <w:rsid w:val="00190C75"/>
    <w:rPr>
      <w:b/>
      <w:bCs/>
    </w:rPr>
  </w:style>
  <w:style w:type="character" w:customStyle="1" w:styleId="KomentarotemaDiagrama">
    <w:name w:val="Komentaro tema Diagrama"/>
    <w:basedOn w:val="KomentarotekstasDiagrama"/>
    <w:link w:val="Komentarotema"/>
    <w:uiPriority w:val="99"/>
    <w:semiHidden/>
    <w:rsid w:val="00190C75"/>
    <w:rPr>
      <w:b/>
      <w:bCs/>
      <w:sz w:val="20"/>
      <w:szCs w:val="20"/>
    </w:rPr>
  </w:style>
  <w:style w:type="paragraph" w:styleId="Pataisymai">
    <w:name w:val="Revision"/>
    <w:hidden/>
    <w:uiPriority w:val="99"/>
    <w:semiHidden/>
    <w:rsid w:val="00190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3362</Words>
  <Characters>1917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Ernestas Černis</dc:creator>
  <cp:keywords/>
  <dc:description/>
  <cp:lastModifiedBy>Ernestas Černis</cp:lastModifiedBy>
  <cp:revision>9</cp:revision>
  <dcterms:created xsi:type="dcterms:W3CDTF">2020-12-23T11:49:00Z</dcterms:created>
  <dcterms:modified xsi:type="dcterms:W3CDTF">2021-11-03T08:39:00Z</dcterms:modified>
</cp:coreProperties>
</file>